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3F" w:rsidRPr="00ED1D3F" w:rsidRDefault="00ED1D3F" w:rsidP="00ED1D3F">
      <w:pPr>
        <w:jc w:val="center"/>
        <w:rPr>
          <w:rFonts w:ascii="Arial" w:eastAsiaTheme="minorEastAsia" w:hAnsi="Arial" w:cs="Arial"/>
          <w:b/>
          <w:iCs/>
          <w:kern w:val="0"/>
          <w:sz w:val="28"/>
          <w:szCs w:val="24"/>
          <w:u w:val="single"/>
          <w:lang w:eastAsia="zh-HK"/>
        </w:rPr>
      </w:pPr>
      <w:r w:rsidRPr="00ED1D3F">
        <w:rPr>
          <w:rFonts w:ascii="Arial" w:eastAsiaTheme="minorEastAsia" w:hAnsi="Arial" w:cs="Arial" w:hint="eastAsia"/>
          <w:b/>
          <w:iCs/>
          <w:kern w:val="0"/>
          <w:sz w:val="28"/>
          <w:szCs w:val="24"/>
          <w:u w:val="single"/>
          <w:lang w:eastAsia="zh-HK"/>
        </w:rPr>
        <w:t xml:space="preserve">IP Ambassador Programme </w:t>
      </w:r>
      <w:r w:rsidR="00677423" w:rsidRPr="00ED1D3F">
        <w:rPr>
          <w:rFonts w:ascii="Arial" w:eastAsiaTheme="minorEastAsia" w:hAnsi="Arial" w:cs="Arial" w:hint="eastAsia"/>
          <w:b/>
          <w:iCs/>
          <w:kern w:val="0"/>
          <w:sz w:val="28"/>
          <w:szCs w:val="24"/>
          <w:u w:val="single"/>
          <w:lang w:eastAsia="zh-HK"/>
        </w:rPr>
        <w:t>20</w:t>
      </w:r>
      <w:r w:rsidR="000B1832">
        <w:rPr>
          <w:rFonts w:ascii="Arial" w:eastAsiaTheme="minorEastAsia" w:hAnsi="Arial" w:cs="Arial"/>
          <w:b/>
          <w:iCs/>
          <w:kern w:val="0"/>
          <w:sz w:val="28"/>
          <w:szCs w:val="24"/>
          <w:u w:val="single"/>
          <w:lang w:eastAsia="zh-HK"/>
        </w:rPr>
        <w:t>21</w:t>
      </w:r>
      <w:r w:rsidR="00677423">
        <w:rPr>
          <w:rFonts w:ascii="Arial" w:eastAsiaTheme="minorEastAsia" w:hAnsi="Arial" w:cs="Arial"/>
          <w:b/>
          <w:iCs/>
          <w:kern w:val="0"/>
          <w:sz w:val="28"/>
          <w:szCs w:val="24"/>
          <w:u w:val="single"/>
          <w:lang w:eastAsia="zh-HK"/>
        </w:rPr>
        <w:t xml:space="preserve"> </w:t>
      </w:r>
      <w:r w:rsidR="001B1C4C">
        <w:rPr>
          <w:rFonts w:ascii="Arial" w:eastAsiaTheme="minorEastAsia" w:hAnsi="Arial" w:cs="Arial"/>
          <w:b/>
          <w:iCs/>
          <w:kern w:val="0"/>
          <w:sz w:val="28"/>
          <w:szCs w:val="24"/>
          <w:u w:val="single"/>
          <w:lang w:eastAsia="zh-HK"/>
        </w:rPr>
        <w:t xml:space="preserve">– </w:t>
      </w:r>
      <w:r w:rsidR="00677423">
        <w:rPr>
          <w:rFonts w:ascii="Arial" w:eastAsiaTheme="minorEastAsia" w:hAnsi="Arial" w:cs="Arial" w:hint="eastAsia"/>
          <w:b/>
          <w:iCs/>
          <w:kern w:val="0"/>
          <w:sz w:val="28"/>
          <w:szCs w:val="24"/>
          <w:u w:val="single"/>
          <w:lang w:eastAsia="zh-HK"/>
        </w:rPr>
        <w:t>20</w:t>
      </w:r>
      <w:r w:rsidR="00677423">
        <w:rPr>
          <w:rFonts w:ascii="Arial" w:eastAsiaTheme="minorEastAsia" w:hAnsi="Arial" w:cs="Arial"/>
          <w:b/>
          <w:iCs/>
          <w:kern w:val="0"/>
          <w:sz w:val="28"/>
          <w:szCs w:val="24"/>
          <w:u w:val="single"/>
          <w:lang w:eastAsia="zh-HK"/>
        </w:rPr>
        <w:t>2</w:t>
      </w:r>
      <w:r w:rsidR="000B1832">
        <w:rPr>
          <w:rFonts w:ascii="Arial" w:eastAsiaTheme="minorEastAsia" w:hAnsi="Arial" w:cs="Arial"/>
          <w:b/>
          <w:iCs/>
          <w:kern w:val="0"/>
          <w:sz w:val="28"/>
          <w:szCs w:val="24"/>
          <w:u w:val="single"/>
          <w:lang w:eastAsia="zh-HK"/>
        </w:rPr>
        <w:t>2</w:t>
      </w:r>
    </w:p>
    <w:p w:rsidR="00ED1D3F" w:rsidRPr="00ED1D3F" w:rsidRDefault="00ED1D3F" w:rsidP="00ED1D3F">
      <w:pPr>
        <w:jc w:val="center"/>
        <w:rPr>
          <w:rFonts w:ascii="Arial" w:eastAsia="Times New Roman" w:hAnsi="Arial" w:cs="Arial"/>
          <w:b/>
          <w:iCs/>
          <w:kern w:val="0"/>
          <w:sz w:val="28"/>
          <w:szCs w:val="24"/>
          <w:u w:val="single"/>
        </w:rPr>
      </w:pPr>
      <w:r w:rsidRPr="00ED1D3F">
        <w:rPr>
          <w:rFonts w:ascii="Arial" w:eastAsia="Times New Roman" w:hAnsi="Arial" w:cs="Arial"/>
          <w:b/>
          <w:iCs/>
          <w:kern w:val="0"/>
          <w:sz w:val="28"/>
          <w:szCs w:val="24"/>
          <w:u w:val="single"/>
        </w:rPr>
        <w:t>Application Form</w:t>
      </w:r>
    </w:p>
    <w:p w:rsidR="00ED1D3F" w:rsidRPr="004A5CA8" w:rsidRDefault="00ED1D3F" w:rsidP="00ED1D3F">
      <w:pPr>
        <w:jc w:val="both"/>
        <w:rPr>
          <w:rFonts w:ascii="Arial" w:eastAsia="Times New Roman" w:hAnsi="Arial" w:cs="Arial"/>
          <w:iCs/>
          <w:kern w:val="0"/>
          <w:szCs w:val="24"/>
          <w:u w:val="single"/>
        </w:rPr>
      </w:pPr>
    </w:p>
    <w:p w:rsidR="00ED1D3F" w:rsidRDefault="00ED1D3F" w:rsidP="00ED1D3F">
      <w:pPr>
        <w:jc w:val="both"/>
        <w:rPr>
          <w:rFonts w:ascii="Arial" w:hAnsi="Arial" w:cs="Arial"/>
          <w:iCs/>
          <w:kern w:val="0"/>
          <w:szCs w:val="24"/>
          <w:lang w:eastAsia="zh-HK"/>
        </w:rPr>
      </w:pPr>
      <w:r>
        <w:rPr>
          <w:rFonts w:ascii="Arial" w:hAnsi="Arial" w:cs="Arial" w:hint="eastAsia"/>
          <w:iCs/>
          <w:kern w:val="0"/>
          <w:szCs w:val="24"/>
          <w:lang w:eastAsia="zh-HK"/>
        </w:rPr>
        <w:t xml:space="preserve">Please send the completed application form to </w:t>
      </w:r>
      <w:hyperlink r:id="rId7" w:history="1">
        <w:r w:rsidR="00677423">
          <w:rPr>
            <w:rStyle w:val="a3"/>
            <w:rFonts w:ascii="Arial" w:hAnsi="Arial" w:cs="Arial"/>
            <w:iCs/>
            <w:kern w:val="0"/>
            <w:szCs w:val="24"/>
            <w:lang w:eastAsia="zh-HK"/>
          </w:rPr>
          <w:t>school</w:t>
        </w:r>
        <w:r w:rsidR="00677423" w:rsidRPr="00C92A6F">
          <w:rPr>
            <w:rStyle w:val="a3"/>
            <w:rFonts w:ascii="Arial" w:hAnsi="Arial" w:cs="Arial"/>
            <w:iCs/>
            <w:kern w:val="0"/>
            <w:szCs w:val="24"/>
            <w:lang w:eastAsia="zh-HK"/>
          </w:rPr>
          <w:t>@ipd.gov.hk</w:t>
        </w:r>
      </w:hyperlink>
      <w:r>
        <w:rPr>
          <w:rFonts w:ascii="Arial" w:hAnsi="Arial" w:cs="Arial"/>
          <w:iCs/>
          <w:kern w:val="0"/>
          <w:szCs w:val="24"/>
          <w:lang w:eastAsia="zh-HK"/>
        </w:rPr>
        <w:t xml:space="preserve"> with </w:t>
      </w:r>
      <w:r w:rsidR="001B1C4C">
        <w:rPr>
          <w:rFonts w:ascii="Arial" w:hAnsi="Arial" w:cs="Arial"/>
          <w:iCs/>
          <w:kern w:val="0"/>
          <w:szCs w:val="24"/>
          <w:lang w:eastAsia="zh-HK"/>
        </w:rPr>
        <w:t xml:space="preserve">the </w:t>
      </w:r>
      <w:r>
        <w:rPr>
          <w:rFonts w:ascii="Arial" w:hAnsi="Arial" w:cs="Arial"/>
          <w:iCs/>
          <w:kern w:val="0"/>
          <w:szCs w:val="24"/>
          <w:lang w:eastAsia="zh-HK"/>
        </w:rPr>
        <w:t xml:space="preserve">subject </w:t>
      </w:r>
      <w:r w:rsidRPr="001B1C4C">
        <w:rPr>
          <w:rFonts w:ascii="Arial" w:hAnsi="Arial" w:cs="Arial"/>
          <w:b/>
          <w:iCs/>
          <w:kern w:val="0"/>
          <w:szCs w:val="24"/>
          <w:lang w:eastAsia="zh-HK"/>
        </w:rPr>
        <w:t xml:space="preserve">“Application for IP Ambassador Programme </w:t>
      </w:r>
      <w:r w:rsidR="00677423" w:rsidRPr="001B1C4C">
        <w:rPr>
          <w:rFonts w:ascii="Arial" w:hAnsi="Arial" w:cs="Arial"/>
          <w:b/>
          <w:iCs/>
          <w:kern w:val="0"/>
          <w:szCs w:val="24"/>
          <w:lang w:eastAsia="zh-HK"/>
        </w:rPr>
        <w:t>20</w:t>
      </w:r>
      <w:r w:rsidR="000B1832">
        <w:rPr>
          <w:rFonts w:ascii="Arial" w:hAnsi="Arial" w:cs="Arial"/>
          <w:b/>
          <w:iCs/>
          <w:kern w:val="0"/>
          <w:szCs w:val="24"/>
          <w:lang w:eastAsia="zh-HK"/>
        </w:rPr>
        <w:t>21</w:t>
      </w:r>
      <w:r w:rsidR="00677423">
        <w:rPr>
          <w:rFonts w:ascii="Arial" w:hAnsi="Arial" w:cs="Arial"/>
          <w:b/>
          <w:iCs/>
          <w:kern w:val="0"/>
          <w:szCs w:val="24"/>
          <w:lang w:eastAsia="zh-HK"/>
        </w:rPr>
        <w:t xml:space="preserve"> </w:t>
      </w:r>
      <w:r w:rsidR="001B1C4C">
        <w:rPr>
          <w:rFonts w:ascii="Arial" w:hAnsi="Arial" w:cs="Arial"/>
          <w:b/>
          <w:iCs/>
          <w:kern w:val="0"/>
          <w:szCs w:val="24"/>
          <w:lang w:eastAsia="zh-HK"/>
        </w:rPr>
        <w:t xml:space="preserve">– </w:t>
      </w:r>
      <w:r w:rsidR="000B1832">
        <w:rPr>
          <w:rFonts w:ascii="Arial" w:hAnsi="Arial" w:cs="Arial"/>
          <w:b/>
          <w:iCs/>
          <w:kern w:val="0"/>
          <w:szCs w:val="24"/>
          <w:lang w:eastAsia="zh-HK"/>
        </w:rPr>
        <w:t>2022</w:t>
      </w:r>
      <w:r w:rsidRPr="001B1C4C">
        <w:rPr>
          <w:rFonts w:ascii="Arial" w:hAnsi="Arial" w:cs="Arial"/>
          <w:b/>
          <w:iCs/>
          <w:kern w:val="0"/>
          <w:szCs w:val="24"/>
          <w:lang w:eastAsia="zh-HK"/>
        </w:rPr>
        <w:t>”</w:t>
      </w:r>
      <w:r w:rsidR="00D45263">
        <w:rPr>
          <w:rFonts w:ascii="Arial" w:hAnsi="Arial" w:cs="Arial"/>
          <w:b/>
          <w:iCs/>
          <w:kern w:val="0"/>
          <w:szCs w:val="24"/>
          <w:lang w:eastAsia="zh-HK"/>
        </w:rPr>
        <w:t xml:space="preserve"> </w:t>
      </w:r>
      <w:r w:rsidR="001B1C4C">
        <w:rPr>
          <w:rFonts w:ascii="Arial" w:hAnsi="Arial" w:cs="Arial"/>
          <w:iCs/>
          <w:kern w:val="0"/>
          <w:szCs w:val="24"/>
          <w:u w:val="single"/>
          <w:lang w:eastAsia="zh-HK"/>
        </w:rPr>
        <w:t xml:space="preserve">by </w:t>
      </w:r>
      <w:r w:rsidR="00A50EE9">
        <w:rPr>
          <w:rFonts w:ascii="Arial" w:hAnsi="Arial" w:cs="Arial"/>
          <w:iCs/>
          <w:kern w:val="0"/>
          <w:szCs w:val="24"/>
          <w:u w:val="single"/>
          <w:lang w:eastAsia="zh-HK"/>
        </w:rPr>
        <w:t>22</w:t>
      </w:r>
      <w:r w:rsidR="00677423" w:rsidRPr="00ED1D3F">
        <w:rPr>
          <w:rFonts w:ascii="Arial" w:hAnsi="Arial" w:cs="Arial"/>
          <w:iCs/>
          <w:kern w:val="0"/>
          <w:szCs w:val="24"/>
          <w:u w:val="single"/>
          <w:lang w:eastAsia="zh-HK"/>
        </w:rPr>
        <w:t xml:space="preserve"> </w:t>
      </w:r>
      <w:r w:rsidRPr="00ED1D3F">
        <w:rPr>
          <w:rFonts w:ascii="Arial" w:hAnsi="Arial" w:cs="Arial"/>
          <w:iCs/>
          <w:kern w:val="0"/>
          <w:szCs w:val="24"/>
          <w:u w:val="single"/>
          <w:lang w:eastAsia="zh-HK"/>
        </w:rPr>
        <w:t>Oct</w:t>
      </w:r>
      <w:r w:rsidR="003F2896">
        <w:rPr>
          <w:rFonts w:ascii="Arial" w:hAnsi="Arial" w:cs="Arial"/>
          <w:iCs/>
          <w:kern w:val="0"/>
          <w:szCs w:val="24"/>
          <w:u w:val="single"/>
          <w:lang w:eastAsia="zh-HK"/>
        </w:rPr>
        <w:t>ober</w:t>
      </w:r>
      <w:r w:rsidRPr="00ED1D3F">
        <w:rPr>
          <w:rFonts w:ascii="Arial" w:hAnsi="Arial" w:cs="Arial"/>
          <w:iCs/>
          <w:kern w:val="0"/>
          <w:szCs w:val="24"/>
          <w:u w:val="single"/>
          <w:lang w:eastAsia="zh-HK"/>
        </w:rPr>
        <w:t xml:space="preserve"> </w:t>
      </w:r>
      <w:r w:rsidR="00677423" w:rsidRPr="00ED1D3F">
        <w:rPr>
          <w:rFonts w:ascii="Arial" w:hAnsi="Arial" w:cs="Arial"/>
          <w:iCs/>
          <w:kern w:val="0"/>
          <w:szCs w:val="24"/>
          <w:u w:val="single"/>
          <w:lang w:eastAsia="zh-HK"/>
        </w:rPr>
        <w:t>20</w:t>
      </w:r>
      <w:r w:rsidR="000B1832">
        <w:rPr>
          <w:rFonts w:ascii="Arial" w:hAnsi="Arial" w:cs="Arial"/>
          <w:iCs/>
          <w:kern w:val="0"/>
          <w:szCs w:val="24"/>
          <w:u w:val="single"/>
          <w:lang w:eastAsia="zh-HK"/>
        </w:rPr>
        <w:t>21</w:t>
      </w:r>
      <w:r w:rsidR="00677423" w:rsidRPr="00ED1D3F">
        <w:rPr>
          <w:rFonts w:ascii="Arial" w:hAnsi="Arial" w:cs="Arial"/>
          <w:iCs/>
          <w:kern w:val="0"/>
          <w:szCs w:val="24"/>
          <w:u w:val="single"/>
          <w:lang w:eastAsia="zh-HK"/>
        </w:rPr>
        <w:t xml:space="preserve"> </w:t>
      </w:r>
      <w:r w:rsidRPr="00ED1D3F">
        <w:rPr>
          <w:rFonts w:ascii="Arial" w:hAnsi="Arial" w:cs="Arial"/>
          <w:iCs/>
          <w:kern w:val="0"/>
          <w:szCs w:val="24"/>
          <w:u w:val="single"/>
          <w:lang w:eastAsia="zh-HK"/>
        </w:rPr>
        <w:t>(</w:t>
      </w:r>
      <w:r w:rsidR="007961DF">
        <w:rPr>
          <w:rFonts w:ascii="Arial" w:hAnsi="Arial" w:cs="Arial"/>
          <w:iCs/>
          <w:kern w:val="0"/>
          <w:szCs w:val="24"/>
          <w:u w:val="single"/>
          <w:lang w:eastAsia="zh-HK"/>
        </w:rPr>
        <w:t>Friday</w:t>
      </w:r>
      <w:r w:rsidRPr="00ED1D3F">
        <w:rPr>
          <w:rFonts w:ascii="Arial" w:hAnsi="Arial" w:cs="Arial"/>
          <w:iCs/>
          <w:kern w:val="0"/>
          <w:szCs w:val="24"/>
          <w:u w:val="single"/>
          <w:lang w:eastAsia="zh-HK"/>
        </w:rPr>
        <w:t>)</w:t>
      </w:r>
      <w:r>
        <w:rPr>
          <w:rFonts w:ascii="Arial" w:hAnsi="Arial" w:cs="Arial"/>
          <w:iCs/>
          <w:kern w:val="0"/>
          <w:szCs w:val="24"/>
          <w:u w:val="single"/>
          <w:lang w:eastAsia="zh-HK"/>
        </w:rPr>
        <w:t>.</w:t>
      </w:r>
      <w:r>
        <w:rPr>
          <w:rFonts w:ascii="Arial" w:hAnsi="Arial" w:cs="Arial"/>
          <w:iCs/>
          <w:kern w:val="0"/>
          <w:szCs w:val="24"/>
          <w:lang w:eastAsia="zh-HK"/>
        </w:rPr>
        <w:t xml:space="preserve"> </w:t>
      </w:r>
    </w:p>
    <w:p w:rsidR="00ED1D3F" w:rsidRPr="003F2896" w:rsidRDefault="00ED1D3F" w:rsidP="00ED1D3F">
      <w:pPr>
        <w:jc w:val="both"/>
        <w:rPr>
          <w:rFonts w:ascii="Arial" w:hAnsi="Arial" w:cs="Arial"/>
          <w:iCs/>
          <w:kern w:val="0"/>
          <w:szCs w:val="24"/>
          <w:lang w:eastAsia="zh-HK"/>
        </w:rPr>
      </w:pPr>
    </w:p>
    <w:p w:rsidR="00ED1D3F" w:rsidRDefault="00067195" w:rsidP="00ED1D3F">
      <w:pPr>
        <w:jc w:val="both"/>
        <w:rPr>
          <w:rFonts w:ascii="Arial" w:hAnsi="Arial" w:cs="Arial"/>
          <w:iCs/>
          <w:kern w:val="0"/>
          <w:szCs w:val="24"/>
          <w:lang w:eastAsia="zh-HK"/>
        </w:rPr>
      </w:pPr>
      <w:r>
        <w:rPr>
          <w:rFonts w:ascii="Arial" w:hAnsi="Arial" w:cs="Arial"/>
          <w:iCs/>
          <w:kern w:val="0"/>
          <w:szCs w:val="24"/>
          <w:lang w:eastAsia="zh-HK"/>
        </w:rPr>
        <w:t>Please note that</w:t>
      </w:r>
    </w:p>
    <w:p w:rsidR="00ED1D3F" w:rsidRDefault="00ED1D3F" w:rsidP="001B1C4C">
      <w:pPr>
        <w:pStyle w:val="a4"/>
        <w:numPr>
          <w:ilvl w:val="0"/>
          <w:numId w:val="2"/>
        </w:numPr>
        <w:ind w:leftChars="0"/>
        <w:jc w:val="both"/>
        <w:rPr>
          <w:rFonts w:ascii="Arial" w:hAnsi="Arial" w:cs="Arial"/>
          <w:iCs/>
          <w:kern w:val="0"/>
          <w:szCs w:val="24"/>
          <w:lang w:eastAsia="zh-HK"/>
        </w:rPr>
      </w:pPr>
      <w:r w:rsidRPr="00ED1D3F">
        <w:rPr>
          <w:rFonts w:ascii="Arial" w:hAnsi="Arial" w:cs="Arial"/>
          <w:iCs/>
          <w:kern w:val="0"/>
          <w:szCs w:val="24"/>
          <w:lang w:eastAsia="zh-HK"/>
        </w:rPr>
        <w:t>applications will be processed o</w:t>
      </w:r>
      <w:r>
        <w:rPr>
          <w:rFonts w:ascii="Arial" w:hAnsi="Arial" w:cs="Arial"/>
          <w:iCs/>
          <w:kern w:val="0"/>
          <w:szCs w:val="24"/>
          <w:lang w:eastAsia="zh-HK"/>
        </w:rPr>
        <w:t xml:space="preserve">n </w:t>
      </w:r>
      <w:r w:rsidR="001B1C4C">
        <w:rPr>
          <w:rFonts w:ascii="Arial" w:hAnsi="Arial" w:cs="Arial"/>
          <w:iCs/>
          <w:kern w:val="0"/>
          <w:szCs w:val="24"/>
          <w:lang w:eastAsia="zh-HK"/>
        </w:rPr>
        <w:t>a first-come-first-</w:t>
      </w:r>
      <w:r w:rsidR="001B1C4C" w:rsidRPr="001B1C4C">
        <w:rPr>
          <w:rFonts w:ascii="Arial" w:hAnsi="Arial" w:cs="Arial"/>
          <w:iCs/>
          <w:kern w:val="0"/>
          <w:szCs w:val="24"/>
          <w:lang w:eastAsia="zh-HK"/>
        </w:rPr>
        <w:t>served basis</w:t>
      </w:r>
      <w:r w:rsidR="00067195">
        <w:rPr>
          <w:rFonts w:ascii="Arial" w:hAnsi="Arial" w:cs="Arial"/>
          <w:iCs/>
          <w:kern w:val="0"/>
          <w:szCs w:val="24"/>
          <w:lang w:eastAsia="zh-HK"/>
        </w:rPr>
        <w:t>;</w:t>
      </w:r>
    </w:p>
    <w:p w:rsidR="00ED1D3F" w:rsidRDefault="00ED1D3F" w:rsidP="001B1C4C">
      <w:pPr>
        <w:pStyle w:val="a4"/>
        <w:numPr>
          <w:ilvl w:val="0"/>
          <w:numId w:val="2"/>
        </w:numPr>
        <w:ind w:leftChars="0"/>
        <w:jc w:val="both"/>
        <w:rPr>
          <w:rFonts w:ascii="Arial" w:hAnsi="Arial" w:cs="Arial"/>
          <w:iCs/>
          <w:kern w:val="0"/>
          <w:szCs w:val="24"/>
          <w:lang w:eastAsia="zh-HK"/>
        </w:rPr>
      </w:pPr>
      <w:r>
        <w:rPr>
          <w:rFonts w:ascii="Arial" w:hAnsi="Arial" w:cs="Arial"/>
          <w:iCs/>
          <w:kern w:val="0"/>
          <w:szCs w:val="24"/>
          <w:lang w:eastAsia="zh-HK"/>
        </w:rPr>
        <w:t>s</w:t>
      </w:r>
      <w:r w:rsidRPr="00ED1D3F">
        <w:rPr>
          <w:rFonts w:ascii="Arial" w:hAnsi="Arial" w:cs="Arial"/>
          <w:iCs/>
          <w:kern w:val="0"/>
          <w:szCs w:val="24"/>
          <w:lang w:eastAsia="zh-HK"/>
        </w:rPr>
        <w:t xml:space="preserve">uccessful applicants will receive </w:t>
      </w:r>
      <w:r w:rsidR="00067195">
        <w:rPr>
          <w:rFonts w:ascii="Arial" w:hAnsi="Arial" w:cs="Arial"/>
          <w:iCs/>
          <w:kern w:val="0"/>
          <w:szCs w:val="24"/>
          <w:lang w:eastAsia="zh-HK"/>
        </w:rPr>
        <w:t>confirmation</w:t>
      </w:r>
      <w:r w:rsidRPr="00ED1D3F">
        <w:rPr>
          <w:rFonts w:ascii="Arial" w:hAnsi="Arial" w:cs="Arial"/>
          <w:iCs/>
          <w:kern w:val="0"/>
          <w:szCs w:val="24"/>
          <w:lang w:eastAsia="zh-HK"/>
        </w:rPr>
        <w:t xml:space="preserve"> email</w:t>
      </w:r>
      <w:r w:rsidR="00677423">
        <w:rPr>
          <w:rFonts w:ascii="Arial" w:hAnsi="Arial" w:cs="Arial"/>
          <w:iCs/>
          <w:kern w:val="0"/>
          <w:szCs w:val="24"/>
          <w:lang w:eastAsia="zh-HK"/>
        </w:rPr>
        <w:t>s</w:t>
      </w:r>
      <w:r w:rsidRPr="00ED1D3F">
        <w:rPr>
          <w:rFonts w:ascii="Arial" w:hAnsi="Arial" w:cs="Arial"/>
          <w:iCs/>
          <w:kern w:val="0"/>
          <w:szCs w:val="24"/>
          <w:lang w:eastAsia="zh-HK"/>
        </w:rPr>
        <w:t xml:space="preserve"> from</w:t>
      </w:r>
      <w:r w:rsidR="00677423">
        <w:rPr>
          <w:rFonts w:ascii="Arial" w:hAnsi="Arial" w:cs="Arial"/>
          <w:iCs/>
          <w:kern w:val="0"/>
          <w:szCs w:val="24"/>
          <w:lang w:eastAsia="zh-HK"/>
        </w:rPr>
        <w:t xml:space="preserve"> the</w:t>
      </w:r>
      <w:r w:rsidRPr="00ED1D3F">
        <w:rPr>
          <w:rFonts w:ascii="Arial" w:hAnsi="Arial" w:cs="Arial"/>
          <w:iCs/>
          <w:kern w:val="0"/>
          <w:szCs w:val="24"/>
          <w:lang w:eastAsia="zh-HK"/>
        </w:rPr>
        <w:t xml:space="preserve"> IPD</w:t>
      </w:r>
      <w:r>
        <w:rPr>
          <w:rFonts w:ascii="Arial" w:hAnsi="Arial" w:cs="Arial"/>
          <w:iCs/>
          <w:kern w:val="0"/>
          <w:szCs w:val="24"/>
          <w:lang w:eastAsia="zh-HK"/>
        </w:rPr>
        <w:t xml:space="preserve"> </w:t>
      </w:r>
      <w:r w:rsidR="001B1C4C">
        <w:rPr>
          <w:rFonts w:ascii="Arial" w:hAnsi="Arial" w:cs="Arial"/>
          <w:iCs/>
          <w:kern w:val="0"/>
          <w:szCs w:val="24"/>
          <w:lang w:eastAsia="zh-HK"/>
        </w:rPr>
        <w:t>after the application deadline (</w:t>
      </w:r>
      <w:r w:rsidR="00A50EE9">
        <w:rPr>
          <w:rFonts w:ascii="Arial" w:hAnsi="Arial" w:cs="Arial"/>
          <w:iCs/>
          <w:kern w:val="0"/>
          <w:szCs w:val="24"/>
          <w:lang w:eastAsia="zh-HK"/>
        </w:rPr>
        <w:t>22</w:t>
      </w:r>
      <w:r w:rsidR="00677423">
        <w:rPr>
          <w:rFonts w:ascii="Arial" w:hAnsi="Arial" w:cs="Arial"/>
          <w:iCs/>
          <w:kern w:val="0"/>
          <w:szCs w:val="24"/>
          <w:lang w:eastAsia="zh-HK"/>
        </w:rPr>
        <w:t xml:space="preserve"> </w:t>
      </w:r>
      <w:r w:rsidR="001B1C4C" w:rsidRPr="001B1C4C">
        <w:rPr>
          <w:rFonts w:ascii="Arial" w:hAnsi="Arial" w:cs="Arial"/>
          <w:iCs/>
          <w:kern w:val="0"/>
          <w:szCs w:val="24"/>
          <w:lang w:eastAsia="zh-HK"/>
        </w:rPr>
        <w:t xml:space="preserve">October </w:t>
      </w:r>
      <w:r w:rsidR="00677423">
        <w:rPr>
          <w:rFonts w:ascii="Arial" w:hAnsi="Arial" w:cs="Arial"/>
          <w:iCs/>
          <w:kern w:val="0"/>
          <w:szCs w:val="24"/>
          <w:lang w:eastAsia="zh-HK"/>
        </w:rPr>
        <w:t>20</w:t>
      </w:r>
      <w:r w:rsidR="000B1832">
        <w:rPr>
          <w:rFonts w:ascii="Arial" w:hAnsi="Arial" w:cs="Arial"/>
          <w:iCs/>
          <w:kern w:val="0"/>
          <w:szCs w:val="24"/>
          <w:lang w:eastAsia="zh-HK"/>
        </w:rPr>
        <w:t>21</w:t>
      </w:r>
      <w:r w:rsidR="001B1C4C">
        <w:rPr>
          <w:rFonts w:ascii="Arial" w:hAnsi="Arial" w:cs="Arial"/>
          <w:iCs/>
          <w:kern w:val="0"/>
          <w:szCs w:val="24"/>
          <w:lang w:eastAsia="zh-HK"/>
        </w:rPr>
        <w:t>)</w:t>
      </w:r>
      <w:r w:rsidR="00067195">
        <w:rPr>
          <w:rFonts w:ascii="Arial" w:hAnsi="Arial" w:cs="Arial"/>
          <w:iCs/>
          <w:kern w:val="0"/>
          <w:szCs w:val="24"/>
          <w:lang w:eastAsia="zh-HK"/>
        </w:rPr>
        <w:t>;</w:t>
      </w:r>
    </w:p>
    <w:p w:rsidR="00ED1D3F" w:rsidRDefault="00ED1D3F" w:rsidP="001B1C4C">
      <w:pPr>
        <w:pStyle w:val="a4"/>
        <w:numPr>
          <w:ilvl w:val="0"/>
          <w:numId w:val="2"/>
        </w:numPr>
        <w:ind w:leftChars="0"/>
        <w:jc w:val="both"/>
        <w:rPr>
          <w:rFonts w:ascii="Arial" w:hAnsi="Arial" w:cs="Arial"/>
          <w:iCs/>
          <w:kern w:val="0"/>
          <w:szCs w:val="24"/>
          <w:lang w:eastAsia="zh-HK"/>
        </w:rPr>
      </w:pPr>
      <w:r>
        <w:rPr>
          <w:rFonts w:ascii="Arial" w:hAnsi="Arial" w:cs="Arial"/>
          <w:iCs/>
          <w:kern w:val="0"/>
          <w:szCs w:val="24"/>
          <w:lang w:eastAsia="zh-HK"/>
        </w:rPr>
        <w:t xml:space="preserve">a </w:t>
      </w:r>
      <w:r w:rsidRPr="00ED1D3F">
        <w:rPr>
          <w:rFonts w:ascii="Arial" w:hAnsi="Arial" w:cs="Arial"/>
          <w:iCs/>
          <w:kern w:val="0"/>
          <w:szCs w:val="24"/>
          <w:u w:val="single"/>
          <w:lang w:eastAsia="zh-HK"/>
        </w:rPr>
        <w:t>mandatory</w:t>
      </w:r>
      <w:r>
        <w:rPr>
          <w:rFonts w:ascii="Arial" w:hAnsi="Arial" w:cs="Arial"/>
          <w:iCs/>
          <w:kern w:val="0"/>
          <w:szCs w:val="24"/>
          <w:lang w:eastAsia="zh-HK"/>
        </w:rPr>
        <w:t xml:space="preserve"> briefing and training session will be held in </w:t>
      </w:r>
      <w:r w:rsidR="001B1C4C" w:rsidRPr="001B1C4C">
        <w:rPr>
          <w:rFonts w:ascii="Arial" w:hAnsi="Arial" w:cs="Arial"/>
          <w:iCs/>
          <w:kern w:val="0"/>
          <w:szCs w:val="24"/>
          <w:lang w:eastAsia="zh-HK"/>
        </w:rPr>
        <w:t xml:space="preserve">early November </w:t>
      </w:r>
      <w:r w:rsidR="00677423" w:rsidRPr="001B1C4C">
        <w:rPr>
          <w:rFonts w:ascii="Arial" w:hAnsi="Arial" w:cs="Arial"/>
          <w:iCs/>
          <w:kern w:val="0"/>
          <w:szCs w:val="24"/>
          <w:lang w:eastAsia="zh-HK"/>
        </w:rPr>
        <w:t>20</w:t>
      </w:r>
      <w:r w:rsidR="000B1832">
        <w:rPr>
          <w:rFonts w:ascii="Arial" w:hAnsi="Arial" w:cs="Arial"/>
          <w:iCs/>
          <w:kern w:val="0"/>
          <w:szCs w:val="24"/>
          <w:lang w:eastAsia="zh-HK"/>
        </w:rPr>
        <w:t>21</w:t>
      </w:r>
      <w:r w:rsidR="00067195">
        <w:rPr>
          <w:rFonts w:ascii="Arial" w:hAnsi="Arial" w:cs="Arial"/>
          <w:iCs/>
          <w:kern w:val="0"/>
          <w:szCs w:val="24"/>
          <w:lang w:eastAsia="zh-HK"/>
        </w:rPr>
        <w:t>.</w:t>
      </w:r>
      <w:r w:rsidR="00677423">
        <w:rPr>
          <w:rFonts w:ascii="Arial" w:hAnsi="Arial" w:cs="Arial"/>
          <w:iCs/>
          <w:kern w:val="0"/>
          <w:szCs w:val="24"/>
          <w:lang w:eastAsia="zh-HK"/>
        </w:rPr>
        <w:t xml:space="preserve"> Failing to attend may be disqualified.</w:t>
      </w:r>
    </w:p>
    <w:p w:rsidR="004C7639" w:rsidRPr="00ED1D3F" w:rsidRDefault="00C816AA" w:rsidP="001B1C4C">
      <w:pPr>
        <w:pStyle w:val="a4"/>
        <w:numPr>
          <w:ilvl w:val="0"/>
          <w:numId w:val="2"/>
        </w:numPr>
        <w:ind w:leftChars="0"/>
        <w:jc w:val="both"/>
        <w:rPr>
          <w:rFonts w:ascii="Arial" w:hAnsi="Arial" w:cs="Arial"/>
          <w:iCs/>
          <w:kern w:val="0"/>
          <w:szCs w:val="24"/>
          <w:lang w:eastAsia="zh-HK"/>
        </w:rPr>
      </w:pPr>
      <w:r>
        <w:rPr>
          <w:rFonts w:ascii="Arial" w:hAnsi="Arial" w:cs="Arial"/>
          <w:iCs/>
          <w:kern w:val="0"/>
          <w:szCs w:val="24"/>
          <w:lang w:eastAsia="zh-HK"/>
        </w:rPr>
        <w:t>t</w:t>
      </w:r>
      <w:r w:rsidR="004C7639">
        <w:rPr>
          <w:rFonts w:ascii="Arial" w:hAnsi="Arial" w:cs="Arial" w:hint="eastAsia"/>
          <w:iCs/>
          <w:kern w:val="0"/>
          <w:szCs w:val="24"/>
          <w:lang w:eastAsia="zh-HK"/>
        </w:rPr>
        <w:t xml:space="preserve">he IPD reserves all rights to make </w:t>
      </w:r>
      <w:r w:rsidR="004C7639">
        <w:rPr>
          <w:rFonts w:ascii="Arial" w:hAnsi="Arial" w:cs="Arial"/>
          <w:iCs/>
          <w:kern w:val="0"/>
          <w:szCs w:val="24"/>
          <w:lang w:eastAsia="zh-HK"/>
        </w:rPr>
        <w:t xml:space="preserve">the final </w:t>
      </w:r>
      <w:r w:rsidR="004C7639">
        <w:rPr>
          <w:rFonts w:ascii="Arial" w:hAnsi="Arial" w:cs="Arial" w:hint="eastAsia"/>
          <w:iCs/>
          <w:kern w:val="0"/>
          <w:szCs w:val="24"/>
          <w:lang w:eastAsia="zh-HK"/>
        </w:rPr>
        <w:t xml:space="preserve">decision on </w:t>
      </w:r>
      <w:r w:rsidR="00677423">
        <w:rPr>
          <w:rFonts w:ascii="Arial" w:hAnsi="Arial" w:cs="Arial"/>
          <w:iCs/>
          <w:kern w:val="0"/>
          <w:szCs w:val="24"/>
          <w:lang w:eastAsia="zh-HK"/>
        </w:rPr>
        <w:t xml:space="preserve">the eligibility of </w:t>
      </w:r>
      <w:r w:rsidR="00475C86">
        <w:rPr>
          <w:rFonts w:ascii="Arial" w:hAnsi="Arial" w:cs="Arial"/>
          <w:iCs/>
          <w:kern w:val="0"/>
          <w:szCs w:val="24"/>
          <w:lang w:eastAsia="zh-HK"/>
        </w:rPr>
        <w:t>applicants</w:t>
      </w:r>
      <w:r w:rsidR="004C7639">
        <w:rPr>
          <w:rFonts w:ascii="Arial" w:hAnsi="Arial" w:cs="Arial"/>
          <w:iCs/>
          <w:kern w:val="0"/>
          <w:szCs w:val="24"/>
          <w:lang w:eastAsia="zh-HK"/>
        </w:rPr>
        <w:t xml:space="preserve"> and termination of </w:t>
      </w:r>
      <w:r w:rsidR="00677423">
        <w:rPr>
          <w:rFonts w:ascii="Arial" w:hAnsi="Arial" w:cs="Arial"/>
          <w:iCs/>
          <w:kern w:val="0"/>
          <w:szCs w:val="24"/>
          <w:lang w:eastAsia="zh-HK"/>
        </w:rPr>
        <w:t>one’s</w:t>
      </w:r>
      <w:r w:rsidR="002B465D">
        <w:rPr>
          <w:rFonts w:ascii="Arial" w:hAnsi="Arial" w:cs="Arial"/>
          <w:iCs/>
          <w:kern w:val="0"/>
          <w:szCs w:val="24"/>
          <w:lang w:eastAsia="zh-HK"/>
        </w:rPr>
        <w:t xml:space="preserve"> capacity as </w:t>
      </w:r>
      <w:r w:rsidR="00677423">
        <w:rPr>
          <w:rFonts w:ascii="Arial" w:hAnsi="Arial" w:cs="Arial"/>
          <w:iCs/>
          <w:kern w:val="0"/>
          <w:szCs w:val="24"/>
          <w:lang w:eastAsia="zh-HK"/>
        </w:rPr>
        <w:t xml:space="preserve">an </w:t>
      </w:r>
      <w:r w:rsidR="002B465D">
        <w:rPr>
          <w:rFonts w:ascii="Arial" w:hAnsi="Arial" w:cs="Arial"/>
          <w:iCs/>
          <w:kern w:val="0"/>
          <w:szCs w:val="24"/>
          <w:lang w:eastAsia="zh-HK"/>
        </w:rPr>
        <w:t>IP Ambassador.</w:t>
      </w:r>
    </w:p>
    <w:p w:rsidR="006D6324" w:rsidRPr="003F2896" w:rsidRDefault="001B1C4C" w:rsidP="001B1C4C">
      <w:pPr>
        <w:tabs>
          <w:tab w:val="left" w:pos="1521"/>
        </w:tabs>
        <w:jc w:val="both"/>
        <w:rPr>
          <w:rFonts w:ascii="Arial" w:hAnsi="Arial" w:cs="Arial"/>
          <w:iCs/>
          <w:kern w:val="0"/>
          <w:szCs w:val="24"/>
          <w:lang w:eastAsia="zh-HK"/>
        </w:rPr>
      </w:pPr>
      <w:r>
        <w:rPr>
          <w:rFonts w:ascii="Arial" w:hAnsi="Arial" w:cs="Arial"/>
          <w:iCs/>
          <w:kern w:val="0"/>
          <w:szCs w:val="24"/>
          <w:lang w:eastAsia="zh-HK"/>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2561"/>
        <w:gridCol w:w="685"/>
        <w:gridCol w:w="3244"/>
      </w:tblGrid>
      <w:tr w:rsidR="00ED1D3F" w:rsidRPr="004A5CA8" w:rsidTr="00F109C2">
        <w:trPr>
          <w:trHeight w:val="297"/>
        </w:trPr>
        <w:tc>
          <w:tcPr>
            <w:tcW w:w="5000" w:type="pct"/>
            <w:gridSpan w:val="4"/>
          </w:tcPr>
          <w:p w:rsidR="00ED1D3F" w:rsidRPr="004A5CA8" w:rsidRDefault="005928A0" w:rsidP="00A35E9B">
            <w:pPr>
              <w:autoSpaceDE w:val="0"/>
              <w:autoSpaceDN w:val="0"/>
              <w:adjustRightInd w:val="0"/>
              <w:jc w:val="both"/>
              <w:rPr>
                <w:rFonts w:ascii="Arial" w:hAnsi="Arial" w:cs="Arial"/>
                <w:b/>
                <w:kern w:val="0"/>
                <w:szCs w:val="24"/>
              </w:rPr>
            </w:pPr>
            <w:r>
              <w:rPr>
                <w:rFonts w:ascii="Arial" w:hAnsi="Arial" w:cs="Arial" w:hint="eastAsia"/>
                <w:b/>
                <w:kern w:val="0"/>
                <w:szCs w:val="24"/>
              </w:rPr>
              <w:t>P</w:t>
            </w:r>
            <w:r>
              <w:rPr>
                <w:rFonts w:ascii="Arial" w:hAnsi="Arial" w:cs="Arial"/>
                <w:b/>
                <w:kern w:val="0"/>
                <w:szCs w:val="24"/>
              </w:rPr>
              <w:t xml:space="preserve">art </w:t>
            </w:r>
            <w:r w:rsidR="00ED1D3F" w:rsidRPr="004A5CA8">
              <w:rPr>
                <w:rFonts w:ascii="Arial" w:hAnsi="Arial" w:cs="Arial"/>
                <w:b/>
                <w:kern w:val="0"/>
                <w:szCs w:val="24"/>
              </w:rPr>
              <w:t>I. Personal Particulars</w:t>
            </w:r>
          </w:p>
        </w:tc>
      </w:tr>
      <w:tr w:rsidR="00ED1D3F" w:rsidRPr="004A5CA8" w:rsidTr="00F109C2">
        <w:trPr>
          <w:trHeight w:val="1080"/>
        </w:trPr>
        <w:tc>
          <w:tcPr>
            <w:tcW w:w="1667" w:type="pct"/>
          </w:tcPr>
          <w:p w:rsidR="00ED1D3F" w:rsidRPr="004A5CA8" w:rsidDel="00AE4C77" w:rsidRDefault="00ED1D3F" w:rsidP="00A35E9B">
            <w:pPr>
              <w:autoSpaceDE w:val="0"/>
              <w:autoSpaceDN w:val="0"/>
              <w:adjustRightInd w:val="0"/>
              <w:jc w:val="both"/>
              <w:rPr>
                <w:rFonts w:ascii="Arial" w:hAnsi="Arial" w:cs="Arial"/>
                <w:kern w:val="0"/>
                <w:szCs w:val="24"/>
                <w:lang w:eastAsia="zh-HK"/>
              </w:rPr>
            </w:pPr>
            <w:r w:rsidRPr="004A5CA8">
              <w:rPr>
                <w:rFonts w:ascii="Arial" w:hAnsi="Arial" w:cs="Arial"/>
                <w:kern w:val="0"/>
                <w:szCs w:val="24"/>
              </w:rPr>
              <w:t>Name:</w:t>
            </w:r>
            <w:r w:rsidRPr="004A5CA8">
              <w:rPr>
                <w:rFonts w:ascii="Arial" w:hAnsi="Arial" w:cs="Arial"/>
                <w:kern w:val="0"/>
                <w:szCs w:val="24"/>
                <w:lang w:eastAsia="zh-HK"/>
              </w:rPr>
              <w:t xml:space="preserve"> </w:t>
            </w:r>
          </w:p>
          <w:p w:rsidR="00ED1D3F" w:rsidRPr="004A5CA8" w:rsidRDefault="00ED1D3F" w:rsidP="00A35E9B">
            <w:pPr>
              <w:autoSpaceDE w:val="0"/>
              <w:autoSpaceDN w:val="0"/>
              <w:adjustRightInd w:val="0"/>
              <w:jc w:val="both"/>
              <w:rPr>
                <w:rFonts w:ascii="Arial" w:hAnsi="Arial" w:cs="Arial"/>
                <w:kern w:val="0"/>
                <w:szCs w:val="24"/>
                <w:lang w:eastAsia="zh-HK"/>
              </w:rPr>
            </w:pPr>
            <w:r w:rsidRPr="004A5CA8">
              <w:rPr>
                <w:rFonts w:ascii="Arial" w:hAnsi="Arial" w:cs="Arial"/>
                <w:kern w:val="0"/>
                <w:szCs w:val="24"/>
                <w:lang w:eastAsia="zh-HK"/>
              </w:rPr>
              <w:t>(</w:t>
            </w:r>
            <w:r w:rsidRPr="004A5CA8">
              <w:rPr>
                <w:rFonts w:ascii="Arial" w:hAnsi="Arial" w:cs="Arial" w:hint="eastAsia"/>
                <w:kern w:val="0"/>
                <w:szCs w:val="24"/>
                <w:lang w:eastAsia="zh-HK"/>
              </w:rPr>
              <w:t>Surname</w:t>
            </w:r>
            <w:r w:rsidRPr="004A5CA8">
              <w:rPr>
                <w:rFonts w:ascii="Arial" w:hAnsi="Arial" w:cs="Arial"/>
                <w:kern w:val="0"/>
                <w:szCs w:val="24"/>
                <w:lang w:eastAsia="zh-HK"/>
              </w:rPr>
              <w:t>)</w:t>
            </w:r>
          </w:p>
          <w:p w:rsidR="00ED1D3F" w:rsidRPr="004A5CA8" w:rsidDel="00AE4C77" w:rsidRDefault="00ED1D3F" w:rsidP="00A35E9B">
            <w:pPr>
              <w:autoSpaceDE w:val="0"/>
              <w:autoSpaceDN w:val="0"/>
              <w:adjustRightInd w:val="0"/>
              <w:jc w:val="both"/>
              <w:rPr>
                <w:rFonts w:ascii="Arial" w:hAnsi="Arial" w:cs="Arial"/>
                <w:kern w:val="0"/>
                <w:szCs w:val="24"/>
                <w:lang w:eastAsia="zh-HK"/>
              </w:rPr>
            </w:pPr>
          </w:p>
        </w:tc>
        <w:tc>
          <w:tcPr>
            <w:tcW w:w="1667" w:type="pct"/>
            <w:gridSpan w:val="2"/>
          </w:tcPr>
          <w:p w:rsidR="00ED1D3F" w:rsidRPr="004A5CA8" w:rsidDel="00AE4C77" w:rsidRDefault="00ED1D3F" w:rsidP="00A35E9B">
            <w:pPr>
              <w:autoSpaceDE w:val="0"/>
              <w:autoSpaceDN w:val="0"/>
              <w:adjustRightInd w:val="0"/>
              <w:jc w:val="both"/>
              <w:rPr>
                <w:rFonts w:ascii="Arial" w:hAnsi="Arial" w:cs="Arial"/>
                <w:kern w:val="0"/>
                <w:szCs w:val="24"/>
              </w:rPr>
            </w:pPr>
          </w:p>
          <w:p w:rsidR="00ED1D3F" w:rsidRDefault="001B1C4C" w:rsidP="00A35E9B">
            <w:pPr>
              <w:autoSpaceDE w:val="0"/>
              <w:autoSpaceDN w:val="0"/>
              <w:adjustRightInd w:val="0"/>
              <w:jc w:val="both"/>
              <w:rPr>
                <w:rFonts w:ascii="Arial" w:hAnsi="Arial" w:cs="Arial"/>
                <w:kern w:val="0"/>
                <w:szCs w:val="24"/>
                <w:lang w:eastAsia="zh-HK"/>
              </w:rPr>
            </w:pPr>
            <w:r>
              <w:rPr>
                <w:rFonts w:ascii="Arial" w:hAnsi="Arial" w:cs="Arial"/>
                <w:kern w:val="0"/>
                <w:szCs w:val="24"/>
                <w:lang w:eastAsia="zh-HK"/>
              </w:rPr>
              <w:t>(Given n</w:t>
            </w:r>
            <w:r w:rsidR="00ED1D3F" w:rsidRPr="004A5CA8">
              <w:rPr>
                <w:rFonts w:ascii="Arial" w:hAnsi="Arial" w:cs="Arial"/>
                <w:kern w:val="0"/>
                <w:szCs w:val="24"/>
                <w:lang w:eastAsia="zh-HK"/>
              </w:rPr>
              <w:t>ame)</w:t>
            </w:r>
            <w:r w:rsidR="00ED1D3F" w:rsidRPr="004A5CA8">
              <w:rPr>
                <w:rFonts w:ascii="Arial" w:hAnsi="Arial" w:cs="Arial" w:hint="eastAsia"/>
                <w:kern w:val="0"/>
                <w:szCs w:val="24"/>
                <w:lang w:eastAsia="zh-HK"/>
              </w:rPr>
              <w:t xml:space="preserve"> </w:t>
            </w:r>
          </w:p>
          <w:p w:rsidR="00677423" w:rsidRPr="004A5CA8" w:rsidDel="00AE4C77" w:rsidRDefault="00677423" w:rsidP="00A35E9B">
            <w:pPr>
              <w:autoSpaceDE w:val="0"/>
              <w:autoSpaceDN w:val="0"/>
              <w:adjustRightInd w:val="0"/>
              <w:jc w:val="both"/>
              <w:rPr>
                <w:rFonts w:ascii="Arial" w:hAnsi="Arial" w:cs="Arial"/>
                <w:kern w:val="0"/>
                <w:szCs w:val="24"/>
              </w:rPr>
            </w:pPr>
          </w:p>
        </w:tc>
        <w:tc>
          <w:tcPr>
            <w:tcW w:w="1666" w:type="pct"/>
          </w:tcPr>
          <w:p w:rsidR="00ED1D3F" w:rsidRPr="004A5CA8" w:rsidRDefault="00ED1D3F" w:rsidP="00A35E9B">
            <w:pPr>
              <w:autoSpaceDE w:val="0"/>
              <w:autoSpaceDN w:val="0"/>
              <w:adjustRightInd w:val="0"/>
              <w:jc w:val="both"/>
              <w:rPr>
                <w:rFonts w:ascii="Arial" w:hAnsi="Arial" w:cs="Arial"/>
                <w:kern w:val="0"/>
                <w:szCs w:val="24"/>
                <w:lang w:eastAsia="zh-HK"/>
              </w:rPr>
            </w:pPr>
          </w:p>
          <w:p w:rsidR="00ED1D3F" w:rsidRDefault="00ED1D3F" w:rsidP="001B1C4C">
            <w:pPr>
              <w:autoSpaceDE w:val="0"/>
              <w:autoSpaceDN w:val="0"/>
              <w:adjustRightInd w:val="0"/>
              <w:jc w:val="both"/>
              <w:rPr>
                <w:rFonts w:ascii="Arial" w:hAnsi="Arial" w:cs="Arial"/>
                <w:kern w:val="0"/>
                <w:szCs w:val="24"/>
                <w:lang w:eastAsia="zh-HK"/>
              </w:rPr>
            </w:pPr>
            <w:r w:rsidRPr="004A5CA8">
              <w:rPr>
                <w:rFonts w:ascii="Arial" w:hAnsi="Arial" w:cs="Arial" w:hint="eastAsia"/>
                <w:kern w:val="0"/>
                <w:szCs w:val="24"/>
                <w:lang w:eastAsia="zh-HK"/>
              </w:rPr>
              <w:t>(</w:t>
            </w:r>
            <w:r w:rsidR="001B1C4C">
              <w:rPr>
                <w:rFonts w:ascii="Arial" w:hAnsi="Arial" w:cs="Arial"/>
                <w:kern w:val="0"/>
                <w:szCs w:val="24"/>
                <w:lang w:eastAsia="zh-HK"/>
              </w:rPr>
              <w:t>English</w:t>
            </w:r>
            <w:r w:rsidR="001B1C4C">
              <w:rPr>
                <w:rFonts w:ascii="Arial" w:hAnsi="Arial" w:cs="Arial" w:hint="eastAsia"/>
                <w:kern w:val="0"/>
                <w:szCs w:val="24"/>
                <w:lang w:eastAsia="zh-HK"/>
              </w:rPr>
              <w:t xml:space="preserve"> n</w:t>
            </w:r>
            <w:r w:rsidRPr="004A5CA8">
              <w:rPr>
                <w:rFonts w:ascii="Arial" w:hAnsi="Arial" w:cs="Arial" w:hint="eastAsia"/>
                <w:kern w:val="0"/>
                <w:szCs w:val="24"/>
                <w:lang w:eastAsia="zh-HK"/>
              </w:rPr>
              <w:t>ame</w:t>
            </w:r>
            <w:r w:rsidR="00067195">
              <w:rPr>
                <w:rFonts w:ascii="Arial" w:hAnsi="Arial" w:cs="Arial"/>
                <w:kern w:val="0"/>
                <w:szCs w:val="24"/>
                <w:lang w:eastAsia="zh-HK"/>
              </w:rPr>
              <w:t>, if any</w:t>
            </w:r>
            <w:r w:rsidRPr="004A5CA8">
              <w:rPr>
                <w:rFonts w:ascii="Arial" w:hAnsi="Arial" w:cs="Arial" w:hint="eastAsia"/>
                <w:kern w:val="0"/>
                <w:szCs w:val="24"/>
                <w:lang w:eastAsia="zh-HK"/>
              </w:rPr>
              <w:t>)</w:t>
            </w:r>
          </w:p>
          <w:p w:rsidR="00677423" w:rsidRPr="004A5CA8" w:rsidRDefault="00677423" w:rsidP="001B1C4C">
            <w:pPr>
              <w:autoSpaceDE w:val="0"/>
              <w:autoSpaceDN w:val="0"/>
              <w:adjustRightInd w:val="0"/>
              <w:jc w:val="both"/>
              <w:rPr>
                <w:rFonts w:ascii="Arial" w:hAnsi="Arial" w:cs="Arial"/>
                <w:kern w:val="0"/>
                <w:szCs w:val="24"/>
              </w:rPr>
            </w:pPr>
          </w:p>
        </w:tc>
      </w:tr>
      <w:tr w:rsidR="00ED1D3F" w:rsidRPr="004A5CA8" w:rsidTr="00F109C2">
        <w:trPr>
          <w:trHeight w:val="297"/>
        </w:trPr>
        <w:tc>
          <w:tcPr>
            <w:tcW w:w="5000" w:type="pct"/>
            <w:gridSpan w:val="4"/>
          </w:tcPr>
          <w:p w:rsidR="00ED1D3F" w:rsidRPr="004A5CA8" w:rsidRDefault="001B1C4C" w:rsidP="00A35E9B">
            <w:pPr>
              <w:autoSpaceDE w:val="0"/>
              <w:autoSpaceDN w:val="0"/>
              <w:adjustRightInd w:val="0"/>
              <w:jc w:val="both"/>
              <w:rPr>
                <w:rFonts w:ascii="Arial" w:hAnsi="Arial" w:cs="Arial"/>
                <w:kern w:val="0"/>
                <w:szCs w:val="24"/>
                <w:lang w:eastAsia="zh-HK"/>
              </w:rPr>
            </w:pPr>
            <w:r>
              <w:rPr>
                <w:rFonts w:ascii="Arial" w:hAnsi="Arial" w:cs="Arial" w:hint="eastAsia"/>
                <w:kern w:val="0"/>
                <w:szCs w:val="24"/>
                <w:lang w:eastAsia="zh-HK"/>
              </w:rPr>
              <w:t>Chinese n</w:t>
            </w:r>
            <w:r w:rsidR="00ED1D3F" w:rsidRPr="004A5CA8">
              <w:rPr>
                <w:rFonts w:ascii="Arial" w:hAnsi="Arial" w:cs="Arial" w:hint="eastAsia"/>
                <w:kern w:val="0"/>
                <w:szCs w:val="24"/>
                <w:lang w:eastAsia="zh-HK"/>
              </w:rPr>
              <w:t xml:space="preserve">ame: </w:t>
            </w:r>
          </w:p>
          <w:p w:rsidR="00ED1D3F" w:rsidRPr="004A5CA8" w:rsidRDefault="00ED1D3F" w:rsidP="00A35E9B">
            <w:pPr>
              <w:autoSpaceDE w:val="0"/>
              <w:autoSpaceDN w:val="0"/>
              <w:adjustRightInd w:val="0"/>
              <w:jc w:val="both"/>
              <w:rPr>
                <w:rFonts w:ascii="Arial" w:hAnsi="Arial" w:cs="Arial"/>
                <w:kern w:val="0"/>
                <w:szCs w:val="24"/>
                <w:lang w:eastAsia="zh-HK"/>
              </w:rPr>
            </w:pPr>
          </w:p>
        </w:tc>
      </w:tr>
      <w:tr w:rsidR="001B1C4C" w:rsidRPr="004A5CA8" w:rsidTr="00F109C2">
        <w:trPr>
          <w:trHeight w:val="297"/>
        </w:trPr>
        <w:tc>
          <w:tcPr>
            <w:tcW w:w="1667" w:type="pct"/>
          </w:tcPr>
          <w:p w:rsidR="001B1C4C" w:rsidRDefault="001B1C4C" w:rsidP="001B1C4C">
            <w:pPr>
              <w:autoSpaceDE w:val="0"/>
              <w:autoSpaceDN w:val="0"/>
              <w:adjustRightInd w:val="0"/>
              <w:jc w:val="both"/>
              <w:rPr>
                <w:rFonts w:ascii="Arial" w:hAnsi="Arial" w:cs="Arial"/>
                <w:kern w:val="0"/>
                <w:szCs w:val="24"/>
                <w:lang w:eastAsia="zh-HK"/>
              </w:rPr>
            </w:pPr>
            <w:r>
              <w:rPr>
                <w:rFonts w:ascii="Arial" w:hAnsi="Arial" w:cs="Arial" w:hint="eastAsia"/>
                <w:kern w:val="0"/>
                <w:szCs w:val="24"/>
                <w:lang w:eastAsia="zh-HK"/>
              </w:rPr>
              <w:t>University:</w:t>
            </w:r>
          </w:p>
          <w:p w:rsidR="001B1C4C" w:rsidRPr="004A5CA8" w:rsidRDefault="001B1C4C" w:rsidP="001B1C4C">
            <w:pPr>
              <w:autoSpaceDE w:val="0"/>
              <w:autoSpaceDN w:val="0"/>
              <w:adjustRightInd w:val="0"/>
              <w:jc w:val="both"/>
              <w:rPr>
                <w:rFonts w:ascii="Arial" w:hAnsi="Arial" w:cs="Arial"/>
                <w:kern w:val="0"/>
                <w:szCs w:val="24"/>
                <w:lang w:eastAsia="zh-HK"/>
              </w:rPr>
            </w:pPr>
          </w:p>
        </w:tc>
        <w:tc>
          <w:tcPr>
            <w:tcW w:w="1667" w:type="pct"/>
            <w:gridSpan w:val="2"/>
          </w:tcPr>
          <w:p w:rsidR="001B1C4C" w:rsidRPr="004A5CA8" w:rsidRDefault="001B1C4C" w:rsidP="001B1C4C">
            <w:pPr>
              <w:autoSpaceDE w:val="0"/>
              <w:autoSpaceDN w:val="0"/>
              <w:adjustRightInd w:val="0"/>
              <w:jc w:val="both"/>
              <w:rPr>
                <w:rFonts w:ascii="Arial" w:hAnsi="Arial" w:cs="Arial"/>
                <w:kern w:val="0"/>
                <w:szCs w:val="24"/>
              </w:rPr>
            </w:pPr>
            <w:r w:rsidRPr="004A5CA8">
              <w:rPr>
                <w:rFonts w:ascii="Arial" w:hAnsi="Arial" w:cs="Arial"/>
                <w:kern w:val="0"/>
                <w:szCs w:val="24"/>
              </w:rPr>
              <w:t>Programme:</w:t>
            </w:r>
          </w:p>
        </w:tc>
        <w:tc>
          <w:tcPr>
            <w:tcW w:w="1666" w:type="pct"/>
          </w:tcPr>
          <w:p w:rsidR="001B1C4C" w:rsidRPr="004A5CA8" w:rsidRDefault="001B1C4C" w:rsidP="001B1C4C">
            <w:pPr>
              <w:autoSpaceDE w:val="0"/>
              <w:autoSpaceDN w:val="0"/>
              <w:adjustRightInd w:val="0"/>
              <w:jc w:val="both"/>
              <w:rPr>
                <w:rFonts w:ascii="Arial" w:hAnsi="Arial" w:cs="Arial"/>
                <w:kern w:val="0"/>
                <w:szCs w:val="24"/>
              </w:rPr>
            </w:pPr>
            <w:r w:rsidRPr="004A5CA8">
              <w:rPr>
                <w:rFonts w:ascii="Arial" w:hAnsi="Arial" w:cs="Arial"/>
                <w:kern w:val="0"/>
                <w:szCs w:val="24"/>
              </w:rPr>
              <w:t>Major</w:t>
            </w:r>
            <w:r w:rsidR="00BF24F7">
              <w:rPr>
                <w:rFonts w:ascii="Arial" w:hAnsi="Arial" w:cs="Arial"/>
                <w:kern w:val="0"/>
                <w:szCs w:val="24"/>
              </w:rPr>
              <w:t xml:space="preserve"> (if applicable)</w:t>
            </w:r>
            <w:r w:rsidRPr="004A5CA8">
              <w:rPr>
                <w:rFonts w:ascii="Arial" w:hAnsi="Arial" w:cs="Arial"/>
                <w:kern w:val="0"/>
                <w:szCs w:val="24"/>
              </w:rPr>
              <w:t>:</w:t>
            </w:r>
          </w:p>
        </w:tc>
      </w:tr>
      <w:tr w:rsidR="001B1C4C" w:rsidRPr="004A5CA8" w:rsidTr="00F109C2">
        <w:trPr>
          <w:trHeight w:val="297"/>
        </w:trPr>
        <w:tc>
          <w:tcPr>
            <w:tcW w:w="2982" w:type="pct"/>
            <w:gridSpan w:val="2"/>
          </w:tcPr>
          <w:p w:rsidR="001B1C4C" w:rsidRPr="004A5CA8" w:rsidRDefault="00F329B5" w:rsidP="001B1C4C">
            <w:pPr>
              <w:autoSpaceDE w:val="0"/>
              <w:autoSpaceDN w:val="0"/>
              <w:adjustRightInd w:val="0"/>
              <w:jc w:val="both"/>
              <w:rPr>
                <w:rFonts w:ascii="Arial" w:hAnsi="Arial" w:cs="Arial"/>
                <w:kern w:val="0"/>
                <w:szCs w:val="24"/>
              </w:rPr>
            </w:pPr>
            <w:r>
              <w:rPr>
                <w:rFonts w:ascii="Arial" w:hAnsi="Arial" w:cs="Arial"/>
                <w:kern w:val="0"/>
                <w:szCs w:val="24"/>
              </w:rPr>
              <w:t>Duration of the programme</w:t>
            </w:r>
            <w:r w:rsidR="00475C86">
              <w:rPr>
                <w:rFonts w:ascii="Arial" w:hAnsi="Arial" w:cs="Arial"/>
                <w:kern w:val="0"/>
                <w:szCs w:val="24"/>
              </w:rPr>
              <w:t xml:space="preserve"> (e.g. 4</w:t>
            </w:r>
            <w:r w:rsidR="00D45263">
              <w:rPr>
                <w:rFonts w:ascii="Arial" w:hAnsi="Arial" w:cs="Arial"/>
                <w:kern w:val="0"/>
                <w:szCs w:val="24"/>
              </w:rPr>
              <w:t>-year programme)</w:t>
            </w:r>
            <w:r w:rsidR="00067195">
              <w:rPr>
                <w:rFonts w:ascii="Arial" w:hAnsi="Arial" w:cs="Arial"/>
                <w:kern w:val="0"/>
                <w:szCs w:val="24"/>
              </w:rPr>
              <w:t>:</w:t>
            </w:r>
          </w:p>
          <w:p w:rsidR="001B1C4C" w:rsidRPr="004A5CA8" w:rsidRDefault="001B1C4C" w:rsidP="001B1C4C">
            <w:pPr>
              <w:autoSpaceDE w:val="0"/>
              <w:autoSpaceDN w:val="0"/>
              <w:adjustRightInd w:val="0"/>
              <w:jc w:val="both"/>
              <w:rPr>
                <w:rFonts w:ascii="Arial" w:hAnsi="Arial" w:cs="Arial"/>
                <w:kern w:val="0"/>
                <w:szCs w:val="24"/>
              </w:rPr>
            </w:pPr>
          </w:p>
        </w:tc>
        <w:tc>
          <w:tcPr>
            <w:tcW w:w="2018" w:type="pct"/>
            <w:gridSpan w:val="2"/>
          </w:tcPr>
          <w:p w:rsidR="001B1C4C" w:rsidRPr="004A5CA8" w:rsidRDefault="00D45263" w:rsidP="00F329B5">
            <w:pPr>
              <w:autoSpaceDE w:val="0"/>
              <w:autoSpaceDN w:val="0"/>
              <w:adjustRightInd w:val="0"/>
              <w:jc w:val="both"/>
              <w:rPr>
                <w:rFonts w:ascii="Arial" w:hAnsi="Arial" w:cs="Arial"/>
                <w:kern w:val="0"/>
                <w:szCs w:val="24"/>
              </w:rPr>
            </w:pPr>
            <w:r>
              <w:rPr>
                <w:rFonts w:ascii="Arial" w:hAnsi="Arial" w:cs="Arial"/>
                <w:kern w:val="0"/>
                <w:szCs w:val="24"/>
              </w:rPr>
              <w:t>Current y</w:t>
            </w:r>
            <w:r w:rsidRPr="004A5CA8">
              <w:rPr>
                <w:rFonts w:ascii="Arial" w:hAnsi="Arial" w:cs="Arial"/>
                <w:kern w:val="0"/>
                <w:szCs w:val="24"/>
              </w:rPr>
              <w:t xml:space="preserve">ear of </w:t>
            </w:r>
            <w:r>
              <w:rPr>
                <w:rFonts w:ascii="Arial" w:hAnsi="Arial" w:cs="Arial"/>
                <w:kern w:val="0"/>
                <w:szCs w:val="24"/>
              </w:rPr>
              <w:t>study (e.g. year 2):</w:t>
            </w:r>
          </w:p>
        </w:tc>
      </w:tr>
      <w:tr w:rsidR="001B1C4C" w:rsidRPr="004A5CA8" w:rsidTr="00F109C2">
        <w:trPr>
          <w:trHeight w:val="112"/>
        </w:trPr>
        <w:tc>
          <w:tcPr>
            <w:tcW w:w="5000" w:type="pct"/>
            <w:gridSpan w:val="4"/>
          </w:tcPr>
          <w:p w:rsidR="001B1C4C" w:rsidRPr="004A5CA8" w:rsidRDefault="00BF24F7" w:rsidP="001B1C4C">
            <w:pPr>
              <w:autoSpaceDE w:val="0"/>
              <w:autoSpaceDN w:val="0"/>
              <w:adjustRightInd w:val="0"/>
              <w:jc w:val="both"/>
              <w:rPr>
                <w:rFonts w:ascii="Arial" w:hAnsi="Arial" w:cs="Arial"/>
                <w:kern w:val="0"/>
                <w:szCs w:val="24"/>
              </w:rPr>
            </w:pPr>
            <w:r>
              <w:rPr>
                <w:rFonts w:ascii="Arial" w:hAnsi="Arial" w:cs="Arial"/>
                <w:kern w:val="0"/>
                <w:szCs w:val="24"/>
              </w:rPr>
              <w:t>University e</w:t>
            </w:r>
            <w:r w:rsidR="001B1C4C" w:rsidRPr="004A5CA8">
              <w:rPr>
                <w:rFonts w:ascii="Arial" w:hAnsi="Arial" w:cs="Arial"/>
                <w:kern w:val="0"/>
                <w:szCs w:val="24"/>
              </w:rPr>
              <w:t>mail:</w:t>
            </w:r>
          </w:p>
          <w:p w:rsidR="001B1C4C" w:rsidRPr="004A5CA8" w:rsidRDefault="001B1C4C" w:rsidP="001B1C4C">
            <w:pPr>
              <w:autoSpaceDE w:val="0"/>
              <w:autoSpaceDN w:val="0"/>
              <w:adjustRightInd w:val="0"/>
              <w:jc w:val="both"/>
              <w:rPr>
                <w:rFonts w:ascii="Arial" w:hAnsi="Arial" w:cs="Arial"/>
                <w:kern w:val="0"/>
                <w:szCs w:val="24"/>
              </w:rPr>
            </w:pPr>
          </w:p>
        </w:tc>
      </w:tr>
      <w:tr w:rsidR="001B1C4C" w:rsidRPr="004A5CA8" w:rsidTr="00F109C2">
        <w:trPr>
          <w:trHeight w:val="112"/>
        </w:trPr>
        <w:tc>
          <w:tcPr>
            <w:tcW w:w="5000" w:type="pct"/>
            <w:gridSpan w:val="4"/>
          </w:tcPr>
          <w:p w:rsidR="001B1C4C" w:rsidRPr="004A5CA8" w:rsidRDefault="00BF24F7" w:rsidP="001B1C4C">
            <w:pPr>
              <w:autoSpaceDE w:val="0"/>
              <w:autoSpaceDN w:val="0"/>
              <w:adjustRightInd w:val="0"/>
              <w:jc w:val="both"/>
              <w:rPr>
                <w:rFonts w:ascii="Arial" w:hAnsi="Arial" w:cs="Arial"/>
                <w:kern w:val="0"/>
                <w:szCs w:val="24"/>
              </w:rPr>
            </w:pPr>
            <w:r>
              <w:rPr>
                <w:rFonts w:ascii="Arial" w:hAnsi="Arial" w:cs="Arial"/>
                <w:kern w:val="0"/>
                <w:szCs w:val="24"/>
              </w:rPr>
              <w:t>Personal e</w:t>
            </w:r>
            <w:r w:rsidR="001B1C4C" w:rsidRPr="004A5CA8">
              <w:rPr>
                <w:rFonts w:ascii="Arial" w:hAnsi="Arial" w:cs="Arial"/>
                <w:kern w:val="0"/>
                <w:szCs w:val="24"/>
              </w:rPr>
              <w:t>mail:</w:t>
            </w:r>
          </w:p>
          <w:p w:rsidR="001B1C4C" w:rsidRPr="004A5CA8" w:rsidRDefault="001B1C4C" w:rsidP="001B1C4C">
            <w:pPr>
              <w:autoSpaceDE w:val="0"/>
              <w:autoSpaceDN w:val="0"/>
              <w:adjustRightInd w:val="0"/>
              <w:jc w:val="both"/>
              <w:rPr>
                <w:rFonts w:ascii="Arial" w:hAnsi="Arial" w:cs="Arial"/>
                <w:kern w:val="0"/>
                <w:szCs w:val="24"/>
              </w:rPr>
            </w:pPr>
          </w:p>
        </w:tc>
      </w:tr>
      <w:tr w:rsidR="001B1C4C" w:rsidRPr="004A5CA8" w:rsidTr="00F109C2">
        <w:trPr>
          <w:trHeight w:val="112"/>
        </w:trPr>
        <w:tc>
          <w:tcPr>
            <w:tcW w:w="5000" w:type="pct"/>
            <w:gridSpan w:val="4"/>
          </w:tcPr>
          <w:p w:rsidR="001B1C4C" w:rsidRPr="004A5CA8" w:rsidRDefault="00BF24F7" w:rsidP="001B1C4C">
            <w:pPr>
              <w:autoSpaceDE w:val="0"/>
              <w:autoSpaceDN w:val="0"/>
              <w:adjustRightInd w:val="0"/>
              <w:jc w:val="both"/>
              <w:rPr>
                <w:rFonts w:ascii="Arial" w:hAnsi="Arial" w:cs="Arial"/>
                <w:kern w:val="0"/>
                <w:szCs w:val="24"/>
              </w:rPr>
            </w:pPr>
            <w:r>
              <w:rPr>
                <w:rFonts w:ascii="Arial" w:hAnsi="Arial" w:cs="Arial"/>
                <w:kern w:val="0"/>
                <w:szCs w:val="24"/>
              </w:rPr>
              <w:t>Mobile p</w:t>
            </w:r>
            <w:r w:rsidR="001B1C4C" w:rsidRPr="004A5CA8">
              <w:rPr>
                <w:rFonts w:ascii="Arial" w:hAnsi="Arial" w:cs="Arial"/>
                <w:kern w:val="0"/>
                <w:szCs w:val="24"/>
              </w:rPr>
              <w:t>hone:</w:t>
            </w:r>
          </w:p>
          <w:p w:rsidR="001B1C4C" w:rsidRPr="004A5CA8" w:rsidRDefault="001B1C4C" w:rsidP="001B1C4C">
            <w:pPr>
              <w:autoSpaceDE w:val="0"/>
              <w:autoSpaceDN w:val="0"/>
              <w:adjustRightInd w:val="0"/>
              <w:jc w:val="both"/>
              <w:rPr>
                <w:rFonts w:ascii="Arial" w:hAnsi="Arial" w:cs="Arial"/>
                <w:kern w:val="0"/>
                <w:szCs w:val="24"/>
              </w:rPr>
            </w:pPr>
          </w:p>
        </w:tc>
      </w:tr>
      <w:tr w:rsidR="001B1C4C" w:rsidRPr="004A5CA8" w:rsidTr="00F109C2">
        <w:trPr>
          <w:trHeight w:val="112"/>
        </w:trPr>
        <w:tc>
          <w:tcPr>
            <w:tcW w:w="5000" w:type="pct"/>
            <w:gridSpan w:val="4"/>
          </w:tcPr>
          <w:p w:rsidR="001B1C4C" w:rsidRPr="004A5CA8" w:rsidRDefault="00BF24F7" w:rsidP="001B1C4C">
            <w:pPr>
              <w:autoSpaceDE w:val="0"/>
              <w:autoSpaceDN w:val="0"/>
              <w:adjustRightInd w:val="0"/>
              <w:jc w:val="both"/>
              <w:rPr>
                <w:rFonts w:ascii="Arial" w:hAnsi="Arial" w:cs="Arial"/>
                <w:kern w:val="0"/>
                <w:szCs w:val="24"/>
              </w:rPr>
            </w:pPr>
            <w:r>
              <w:rPr>
                <w:rFonts w:ascii="Arial" w:hAnsi="Arial" w:cs="Arial"/>
                <w:kern w:val="0"/>
                <w:szCs w:val="24"/>
              </w:rPr>
              <w:t>Correspondence a</w:t>
            </w:r>
            <w:r w:rsidR="001B1C4C" w:rsidRPr="004A5CA8">
              <w:rPr>
                <w:rFonts w:ascii="Arial" w:hAnsi="Arial" w:cs="Arial"/>
                <w:kern w:val="0"/>
                <w:szCs w:val="24"/>
              </w:rPr>
              <w:t>ddress:</w:t>
            </w:r>
          </w:p>
          <w:p w:rsidR="001B1C4C" w:rsidRPr="004A5CA8" w:rsidRDefault="001B1C4C" w:rsidP="001B1C4C">
            <w:pPr>
              <w:autoSpaceDE w:val="0"/>
              <w:autoSpaceDN w:val="0"/>
              <w:adjustRightInd w:val="0"/>
              <w:jc w:val="both"/>
              <w:rPr>
                <w:rFonts w:ascii="Arial" w:hAnsi="Arial" w:cs="Arial"/>
                <w:kern w:val="0"/>
                <w:szCs w:val="24"/>
              </w:rPr>
            </w:pPr>
          </w:p>
        </w:tc>
      </w:tr>
    </w:tbl>
    <w:p w:rsidR="00BF24F7" w:rsidRDefault="00BF24F7"/>
    <w:p w:rsidR="00BF24F7" w:rsidRDefault="00BF24F7"/>
    <w:p w:rsidR="00BF24F7" w:rsidRDefault="00BF24F7"/>
    <w:p w:rsidR="00BF24F7" w:rsidRDefault="00BF24F7"/>
    <w:p w:rsidR="00BF24F7" w:rsidRDefault="00BF24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724"/>
        <w:gridCol w:w="600"/>
        <w:gridCol w:w="3929"/>
      </w:tblGrid>
      <w:tr w:rsidR="001B1C4C" w:rsidRPr="00067195" w:rsidTr="00F109C2">
        <w:trPr>
          <w:trHeight w:val="112"/>
        </w:trPr>
        <w:tc>
          <w:tcPr>
            <w:tcW w:w="5000" w:type="pct"/>
            <w:gridSpan w:val="4"/>
          </w:tcPr>
          <w:p w:rsidR="00067195" w:rsidRPr="00B30B85" w:rsidRDefault="001B1C4C" w:rsidP="00067195">
            <w:pPr>
              <w:autoSpaceDE w:val="0"/>
              <w:autoSpaceDN w:val="0"/>
              <w:adjustRightInd w:val="0"/>
              <w:jc w:val="both"/>
              <w:rPr>
                <w:rFonts w:ascii="Arial" w:hAnsi="Arial" w:cs="Arial"/>
                <w:b/>
                <w:kern w:val="0"/>
                <w:szCs w:val="24"/>
              </w:rPr>
            </w:pPr>
            <w:r>
              <w:rPr>
                <w:rFonts w:ascii="Arial" w:hAnsi="Arial" w:cs="Arial"/>
                <w:b/>
                <w:kern w:val="0"/>
                <w:szCs w:val="24"/>
              </w:rPr>
              <w:lastRenderedPageBreak/>
              <w:t xml:space="preserve">Part </w:t>
            </w:r>
            <w:r w:rsidRPr="004A5CA8">
              <w:rPr>
                <w:rFonts w:ascii="Arial" w:hAnsi="Arial" w:cs="Arial"/>
                <w:b/>
                <w:kern w:val="0"/>
                <w:szCs w:val="24"/>
              </w:rPr>
              <w:t>II.</w:t>
            </w:r>
            <w:r w:rsidR="00067195">
              <w:rPr>
                <w:rFonts w:ascii="Arial" w:hAnsi="Arial" w:cs="Arial"/>
                <w:b/>
                <w:kern w:val="0"/>
                <w:szCs w:val="24"/>
              </w:rPr>
              <w:t xml:space="preserve"> IP Knowledge [</w:t>
            </w:r>
            <w:r>
              <w:rPr>
                <w:rFonts w:ascii="Arial" w:hAnsi="Arial" w:cs="Arial"/>
                <w:b/>
                <w:kern w:val="0"/>
                <w:szCs w:val="24"/>
              </w:rPr>
              <w:t xml:space="preserve">Please complete </w:t>
            </w:r>
            <w:r w:rsidR="00BF24F7">
              <w:rPr>
                <w:rFonts w:ascii="Arial" w:hAnsi="Arial" w:cs="Arial"/>
                <w:b/>
                <w:kern w:val="0"/>
                <w:szCs w:val="24"/>
              </w:rPr>
              <w:t xml:space="preserve">Parts </w:t>
            </w:r>
            <w:r>
              <w:rPr>
                <w:rFonts w:ascii="Arial" w:hAnsi="Arial" w:cs="Arial"/>
                <w:b/>
                <w:kern w:val="0"/>
                <w:szCs w:val="24"/>
              </w:rPr>
              <w:t>(a) and</w:t>
            </w:r>
            <w:r w:rsidR="00067195">
              <w:rPr>
                <w:rFonts w:ascii="Arial" w:hAnsi="Arial" w:cs="Arial"/>
                <w:b/>
                <w:kern w:val="0"/>
                <w:szCs w:val="24"/>
              </w:rPr>
              <w:t xml:space="preserve"> </w:t>
            </w:r>
            <w:r>
              <w:rPr>
                <w:rFonts w:ascii="Arial" w:hAnsi="Arial" w:cs="Arial"/>
                <w:b/>
                <w:kern w:val="0"/>
                <w:szCs w:val="24"/>
              </w:rPr>
              <w:t>/</w:t>
            </w:r>
            <w:r w:rsidR="00067195">
              <w:rPr>
                <w:rFonts w:ascii="Arial" w:hAnsi="Arial" w:cs="Arial"/>
                <w:b/>
                <w:kern w:val="0"/>
                <w:szCs w:val="24"/>
              </w:rPr>
              <w:t xml:space="preserve"> </w:t>
            </w:r>
            <w:r>
              <w:rPr>
                <w:rFonts w:ascii="Arial" w:hAnsi="Arial" w:cs="Arial"/>
                <w:b/>
                <w:kern w:val="0"/>
                <w:szCs w:val="24"/>
              </w:rPr>
              <w:t xml:space="preserve">or </w:t>
            </w:r>
            <w:r>
              <w:rPr>
                <w:rFonts w:ascii="Arial" w:hAnsi="Arial" w:cs="Arial" w:hint="eastAsia"/>
                <w:b/>
                <w:kern w:val="0"/>
                <w:szCs w:val="24"/>
              </w:rPr>
              <w:t>(b)</w:t>
            </w:r>
            <w:r>
              <w:rPr>
                <w:rFonts w:ascii="Arial" w:hAnsi="Arial" w:cs="Arial"/>
                <w:b/>
                <w:kern w:val="0"/>
                <w:szCs w:val="24"/>
              </w:rPr>
              <w:t>]</w:t>
            </w:r>
          </w:p>
        </w:tc>
      </w:tr>
      <w:tr w:rsidR="001B1C4C" w:rsidRPr="004A5CA8" w:rsidTr="00F109C2">
        <w:trPr>
          <w:trHeight w:val="112"/>
        </w:trPr>
        <w:tc>
          <w:tcPr>
            <w:tcW w:w="5000" w:type="pct"/>
            <w:gridSpan w:val="4"/>
          </w:tcPr>
          <w:p w:rsidR="001B1C4C" w:rsidRPr="002A0BFF" w:rsidRDefault="00BF24F7" w:rsidP="00F329B5">
            <w:pPr>
              <w:pStyle w:val="a4"/>
              <w:numPr>
                <w:ilvl w:val="0"/>
                <w:numId w:val="4"/>
              </w:numPr>
              <w:autoSpaceDE w:val="0"/>
              <w:autoSpaceDN w:val="0"/>
              <w:adjustRightInd w:val="0"/>
              <w:ind w:leftChars="0"/>
              <w:jc w:val="both"/>
              <w:rPr>
                <w:rFonts w:ascii="Arial" w:hAnsi="Arial" w:cs="Arial"/>
                <w:b/>
                <w:kern w:val="0"/>
                <w:szCs w:val="24"/>
              </w:rPr>
            </w:pPr>
            <w:r>
              <w:rPr>
                <w:rFonts w:ascii="Arial" w:hAnsi="Arial" w:cs="Arial" w:hint="eastAsia"/>
                <w:b/>
                <w:kern w:val="0"/>
                <w:szCs w:val="24"/>
              </w:rPr>
              <w:t>Details of IP course</w:t>
            </w:r>
            <w:r w:rsidR="00067195">
              <w:rPr>
                <w:rFonts w:ascii="Arial" w:hAnsi="Arial" w:cs="Arial"/>
                <w:b/>
                <w:kern w:val="0"/>
                <w:szCs w:val="24"/>
              </w:rPr>
              <w:t xml:space="preserve"> </w:t>
            </w:r>
            <w:r>
              <w:rPr>
                <w:rFonts w:ascii="Arial" w:hAnsi="Arial" w:cs="Arial" w:hint="eastAsia"/>
                <w:b/>
                <w:kern w:val="0"/>
                <w:szCs w:val="24"/>
              </w:rPr>
              <w:t>/</w:t>
            </w:r>
            <w:r w:rsidR="00067195">
              <w:rPr>
                <w:rFonts w:ascii="Arial" w:hAnsi="Arial" w:cs="Arial"/>
                <w:b/>
                <w:kern w:val="0"/>
                <w:szCs w:val="24"/>
              </w:rPr>
              <w:t xml:space="preserve"> </w:t>
            </w:r>
            <w:r>
              <w:rPr>
                <w:rFonts w:ascii="Arial" w:hAnsi="Arial" w:cs="Arial" w:hint="eastAsia"/>
                <w:b/>
                <w:kern w:val="0"/>
                <w:szCs w:val="24"/>
              </w:rPr>
              <w:t>m</w:t>
            </w:r>
            <w:r>
              <w:rPr>
                <w:rFonts w:ascii="Arial" w:hAnsi="Arial" w:cs="Arial"/>
                <w:b/>
                <w:kern w:val="0"/>
                <w:szCs w:val="24"/>
              </w:rPr>
              <w:t xml:space="preserve">odule </w:t>
            </w:r>
            <w:r w:rsidRPr="00F109C2">
              <w:rPr>
                <w:rFonts w:ascii="Arial" w:hAnsi="Arial" w:cs="Arial"/>
                <w:b/>
                <w:kern w:val="0"/>
                <w:szCs w:val="24"/>
                <w:u w:val="single"/>
              </w:rPr>
              <w:t>c</w:t>
            </w:r>
            <w:r w:rsidR="001B1C4C" w:rsidRPr="00F109C2">
              <w:rPr>
                <w:rFonts w:ascii="Arial" w:hAnsi="Arial" w:cs="Arial"/>
                <w:b/>
                <w:kern w:val="0"/>
                <w:szCs w:val="24"/>
                <w:u w:val="single"/>
              </w:rPr>
              <w:t>ompleted</w:t>
            </w:r>
            <w:r>
              <w:rPr>
                <w:rFonts w:ascii="Arial" w:hAnsi="Arial" w:cs="Arial"/>
                <w:b/>
                <w:kern w:val="0"/>
                <w:szCs w:val="24"/>
              </w:rPr>
              <w:t xml:space="preserve"> </w:t>
            </w:r>
            <w:r>
              <w:rPr>
                <w:rFonts w:ascii="Arial" w:hAnsi="Arial" w:cs="Arial"/>
                <w:b/>
                <w:kern w:val="0"/>
                <w:szCs w:val="24"/>
                <w:lang w:eastAsia="zh-HK"/>
              </w:rPr>
              <w:t xml:space="preserve">- </w:t>
            </w:r>
            <w:r w:rsidRPr="002A0BFF">
              <w:rPr>
                <w:rFonts w:ascii="Arial" w:hAnsi="Arial" w:cs="Arial"/>
                <w:b/>
                <w:kern w:val="0"/>
                <w:szCs w:val="24"/>
                <w:lang w:eastAsia="zh-HK"/>
              </w:rPr>
              <w:t>in chronological order</w:t>
            </w:r>
          </w:p>
        </w:tc>
      </w:tr>
      <w:tr w:rsidR="001B1C4C" w:rsidRPr="004A5CA8" w:rsidTr="00F109C2">
        <w:trPr>
          <w:trHeight w:val="112"/>
        </w:trPr>
        <w:tc>
          <w:tcPr>
            <w:tcW w:w="248" w:type="pct"/>
            <w:vMerge w:val="restart"/>
          </w:tcPr>
          <w:p w:rsidR="001B1C4C" w:rsidRPr="004A5CA8" w:rsidRDefault="001B1C4C" w:rsidP="001B1C4C">
            <w:pPr>
              <w:autoSpaceDE w:val="0"/>
              <w:autoSpaceDN w:val="0"/>
              <w:adjustRightInd w:val="0"/>
              <w:jc w:val="both"/>
              <w:rPr>
                <w:rFonts w:ascii="Arial" w:hAnsi="Arial" w:cs="Arial"/>
                <w:kern w:val="0"/>
                <w:szCs w:val="24"/>
                <w:lang w:eastAsia="zh-HK"/>
              </w:rPr>
            </w:pPr>
            <w:r>
              <w:rPr>
                <w:rFonts w:ascii="Arial" w:hAnsi="Arial" w:cs="Arial"/>
                <w:kern w:val="0"/>
                <w:szCs w:val="24"/>
                <w:lang w:eastAsia="zh-HK"/>
              </w:rPr>
              <w:t>1</w:t>
            </w:r>
          </w:p>
        </w:tc>
        <w:tc>
          <w:tcPr>
            <w:tcW w:w="2734" w:type="pct"/>
            <w:gridSpan w:val="2"/>
          </w:tcPr>
          <w:p w:rsidR="001B1C4C" w:rsidRPr="004A5CA8" w:rsidRDefault="001B1C4C" w:rsidP="001B1C4C">
            <w:pPr>
              <w:autoSpaceDE w:val="0"/>
              <w:autoSpaceDN w:val="0"/>
              <w:adjustRightInd w:val="0"/>
              <w:jc w:val="both"/>
              <w:rPr>
                <w:rFonts w:ascii="Arial" w:hAnsi="Arial" w:cs="Arial"/>
                <w:kern w:val="0"/>
                <w:szCs w:val="24"/>
                <w:lang w:eastAsia="zh-HK"/>
              </w:rPr>
            </w:pPr>
            <w:r w:rsidRPr="004A5CA8">
              <w:rPr>
                <w:rFonts w:ascii="Arial" w:hAnsi="Arial" w:cs="Arial"/>
                <w:kern w:val="0"/>
                <w:szCs w:val="24"/>
                <w:lang w:eastAsia="zh-HK"/>
              </w:rPr>
              <w:t xml:space="preserve">Name of the </w:t>
            </w:r>
            <w:r w:rsidR="00BF24F7">
              <w:rPr>
                <w:rFonts w:ascii="Arial" w:hAnsi="Arial" w:cs="Arial"/>
                <w:kern w:val="0"/>
                <w:szCs w:val="24"/>
                <w:lang w:eastAsia="zh-HK"/>
              </w:rPr>
              <w:t>course</w:t>
            </w:r>
            <w:r w:rsidR="00067195">
              <w:rPr>
                <w:rFonts w:ascii="Arial" w:hAnsi="Arial" w:cs="Arial"/>
                <w:kern w:val="0"/>
                <w:szCs w:val="24"/>
                <w:lang w:eastAsia="zh-HK"/>
              </w:rPr>
              <w:t xml:space="preserve"> </w:t>
            </w:r>
            <w:r w:rsidR="00BF24F7">
              <w:rPr>
                <w:rFonts w:ascii="Arial" w:hAnsi="Arial" w:cs="Arial"/>
                <w:kern w:val="0"/>
                <w:szCs w:val="24"/>
                <w:lang w:eastAsia="zh-HK"/>
              </w:rPr>
              <w:t>/ m</w:t>
            </w:r>
            <w:r w:rsidRPr="004A5CA8">
              <w:rPr>
                <w:rFonts w:ascii="Arial" w:hAnsi="Arial" w:cs="Arial"/>
                <w:kern w:val="0"/>
                <w:szCs w:val="24"/>
                <w:lang w:eastAsia="zh-HK"/>
              </w:rPr>
              <w:t>odule</w:t>
            </w:r>
            <w:r w:rsidR="00BF24F7">
              <w:rPr>
                <w:rFonts w:ascii="Arial" w:hAnsi="Arial" w:cs="Arial"/>
                <w:kern w:val="0"/>
                <w:szCs w:val="24"/>
                <w:lang w:eastAsia="zh-HK"/>
              </w:rPr>
              <w:t>:</w:t>
            </w:r>
          </w:p>
        </w:tc>
        <w:tc>
          <w:tcPr>
            <w:tcW w:w="2018" w:type="pct"/>
          </w:tcPr>
          <w:p w:rsidR="00D45263" w:rsidRDefault="001B1C4C" w:rsidP="001B1C4C">
            <w:pPr>
              <w:autoSpaceDE w:val="0"/>
              <w:autoSpaceDN w:val="0"/>
              <w:adjustRightInd w:val="0"/>
              <w:jc w:val="both"/>
              <w:rPr>
                <w:rFonts w:ascii="Arial" w:hAnsi="Arial" w:cs="Arial"/>
                <w:kern w:val="0"/>
                <w:szCs w:val="24"/>
                <w:lang w:eastAsia="zh-HK"/>
              </w:rPr>
            </w:pPr>
            <w:r w:rsidRPr="004A5CA8">
              <w:rPr>
                <w:rFonts w:ascii="Arial" w:hAnsi="Arial" w:cs="Arial"/>
                <w:kern w:val="0"/>
                <w:szCs w:val="24"/>
                <w:lang w:eastAsia="zh-HK"/>
              </w:rPr>
              <w:t xml:space="preserve">Year of </w:t>
            </w:r>
            <w:r w:rsidR="00BF24F7">
              <w:rPr>
                <w:rFonts w:ascii="Arial" w:hAnsi="Arial" w:cs="Arial"/>
                <w:kern w:val="0"/>
                <w:szCs w:val="24"/>
                <w:lang w:eastAsia="zh-HK"/>
              </w:rPr>
              <w:t>c</w:t>
            </w:r>
            <w:r w:rsidRPr="004A5CA8">
              <w:rPr>
                <w:rFonts w:ascii="Arial" w:hAnsi="Arial" w:cs="Arial"/>
                <w:kern w:val="0"/>
                <w:szCs w:val="24"/>
                <w:lang w:eastAsia="zh-HK"/>
              </w:rPr>
              <w:t>ompletion</w:t>
            </w:r>
            <w:r w:rsidR="00D45263">
              <w:rPr>
                <w:rFonts w:ascii="Arial" w:hAnsi="Arial" w:cs="Arial"/>
                <w:kern w:val="0"/>
                <w:szCs w:val="24"/>
                <w:lang w:eastAsia="zh-HK"/>
              </w:rPr>
              <w:t>:</w:t>
            </w:r>
          </w:p>
          <w:p w:rsidR="001B1C4C" w:rsidRPr="004A5CA8" w:rsidRDefault="00D45263" w:rsidP="001B1C4C">
            <w:pPr>
              <w:autoSpaceDE w:val="0"/>
              <w:autoSpaceDN w:val="0"/>
              <w:adjustRightInd w:val="0"/>
              <w:jc w:val="both"/>
              <w:rPr>
                <w:rFonts w:ascii="Arial" w:hAnsi="Arial" w:cs="Arial"/>
                <w:kern w:val="0"/>
                <w:szCs w:val="24"/>
                <w:lang w:eastAsia="zh-HK"/>
              </w:rPr>
            </w:pPr>
            <w:r>
              <w:rPr>
                <w:rFonts w:ascii="Arial" w:hAnsi="Arial" w:cs="Arial"/>
                <w:kern w:val="0"/>
                <w:szCs w:val="24"/>
                <w:lang w:eastAsia="zh-HK"/>
              </w:rPr>
              <w:t>(e.g. 20</w:t>
            </w:r>
            <w:r w:rsidR="000B1832">
              <w:rPr>
                <w:rFonts w:ascii="Arial" w:hAnsi="Arial" w:cs="Arial"/>
                <w:kern w:val="0"/>
                <w:szCs w:val="24"/>
                <w:lang w:eastAsia="zh-HK"/>
              </w:rPr>
              <w:t>2</w:t>
            </w:r>
            <w:r w:rsidR="00B2105B">
              <w:rPr>
                <w:rFonts w:ascii="Arial" w:hAnsi="Arial" w:cs="Arial"/>
                <w:kern w:val="0"/>
                <w:szCs w:val="24"/>
                <w:lang w:eastAsia="zh-HK"/>
              </w:rPr>
              <w:t>1</w:t>
            </w:r>
            <w:r>
              <w:rPr>
                <w:rFonts w:ascii="Arial" w:hAnsi="Arial" w:cs="Arial"/>
                <w:kern w:val="0"/>
                <w:szCs w:val="24"/>
                <w:lang w:eastAsia="zh-HK"/>
              </w:rPr>
              <w:t xml:space="preserve"> – 20</w:t>
            </w:r>
            <w:r w:rsidR="000B1832">
              <w:rPr>
                <w:rFonts w:ascii="Arial" w:hAnsi="Arial" w:cs="Arial"/>
                <w:kern w:val="0"/>
                <w:szCs w:val="24"/>
                <w:lang w:eastAsia="zh-HK"/>
              </w:rPr>
              <w:t>2</w:t>
            </w:r>
            <w:r w:rsidR="00B2105B">
              <w:rPr>
                <w:rFonts w:ascii="Arial" w:hAnsi="Arial" w:cs="Arial"/>
                <w:kern w:val="0"/>
                <w:szCs w:val="24"/>
                <w:lang w:eastAsia="zh-HK"/>
              </w:rPr>
              <w:t>2</w:t>
            </w:r>
            <w:bookmarkStart w:id="0" w:name="_GoBack"/>
            <w:bookmarkEnd w:id="0"/>
            <w:r>
              <w:rPr>
                <w:rFonts w:ascii="Arial" w:hAnsi="Arial" w:cs="Arial"/>
                <w:kern w:val="0"/>
                <w:szCs w:val="24"/>
                <w:lang w:eastAsia="zh-HK"/>
              </w:rPr>
              <w:t>, Semester 1)</w:t>
            </w:r>
          </w:p>
          <w:p w:rsidR="001B1C4C" w:rsidRPr="004A5CA8" w:rsidRDefault="001B1C4C" w:rsidP="001B1C4C">
            <w:pPr>
              <w:autoSpaceDE w:val="0"/>
              <w:autoSpaceDN w:val="0"/>
              <w:adjustRightInd w:val="0"/>
              <w:jc w:val="both"/>
              <w:rPr>
                <w:rFonts w:ascii="Arial" w:hAnsi="Arial" w:cs="Arial"/>
                <w:kern w:val="0"/>
                <w:szCs w:val="24"/>
                <w:lang w:eastAsia="zh-HK"/>
              </w:rPr>
            </w:pPr>
          </w:p>
        </w:tc>
      </w:tr>
      <w:tr w:rsidR="001B1C4C" w:rsidRPr="004A5CA8" w:rsidTr="00F109C2">
        <w:trPr>
          <w:trHeight w:val="112"/>
        </w:trPr>
        <w:tc>
          <w:tcPr>
            <w:tcW w:w="248" w:type="pct"/>
            <w:vMerge/>
          </w:tcPr>
          <w:p w:rsidR="001B1C4C" w:rsidRPr="004A5CA8" w:rsidRDefault="001B1C4C" w:rsidP="001B1C4C">
            <w:pPr>
              <w:autoSpaceDE w:val="0"/>
              <w:autoSpaceDN w:val="0"/>
              <w:adjustRightInd w:val="0"/>
              <w:jc w:val="both"/>
              <w:rPr>
                <w:rFonts w:ascii="Arial" w:hAnsi="Arial" w:cs="Arial"/>
                <w:kern w:val="0"/>
                <w:szCs w:val="24"/>
                <w:lang w:eastAsia="zh-HK"/>
              </w:rPr>
            </w:pPr>
          </w:p>
        </w:tc>
        <w:tc>
          <w:tcPr>
            <w:tcW w:w="4752" w:type="pct"/>
            <w:gridSpan w:val="3"/>
          </w:tcPr>
          <w:p w:rsidR="001B1C4C" w:rsidRDefault="007961DF" w:rsidP="00F109C2">
            <w:pPr>
              <w:tabs>
                <w:tab w:val="left" w:pos="5530"/>
              </w:tabs>
              <w:autoSpaceDE w:val="0"/>
              <w:autoSpaceDN w:val="0"/>
              <w:adjustRightInd w:val="0"/>
              <w:jc w:val="both"/>
              <w:rPr>
                <w:rFonts w:ascii="Arial" w:hAnsi="Arial" w:cs="Arial"/>
                <w:kern w:val="0"/>
                <w:szCs w:val="24"/>
                <w:lang w:eastAsia="zh-HK"/>
              </w:rPr>
            </w:pPr>
            <w:r>
              <w:rPr>
                <w:rFonts w:ascii="Arial" w:hAnsi="Arial" w:cs="Arial"/>
                <w:kern w:val="0"/>
                <w:szCs w:val="24"/>
                <w:lang w:eastAsia="zh-HK"/>
              </w:rPr>
              <w:t>Name of the institute</w:t>
            </w:r>
            <w:r w:rsidR="00BF24F7">
              <w:rPr>
                <w:rFonts w:ascii="Arial" w:hAnsi="Arial" w:cs="Arial"/>
                <w:kern w:val="0"/>
                <w:szCs w:val="24"/>
                <w:lang w:eastAsia="zh-HK"/>
              </w:rPr>
              <w:t>:</w:t>
            </w:r>
            <w:r w:rsidR="00C816AA">
              <w:rPr>
                <w:rFonts w:ascii="Arial" w:hAnsi="Arial" w:cs="Arial"/>
                <w:kern w:val="0"/>
                <w:szCs w:val="24"/>
                <w:lang w:eastAsia="zh-HK"/>
              </w:rPr>
              <w:tab/>
            </w:r>
          </w:p>
          <w:p w:rsidR="001B1C4C" w:rsidRPr="004A5CA8" w:rsidRDefault="006A0122" w:rsidP="00F109C2">
            <w:pPr>
              <w:tabs>
                <w:tab w:val="left" w:pos="6036"/>
              </w:tabs>
              <w:autoSpaceDE w:val="0"/>
              <w:autoSpaceDN w:val="0"/>
              <w:adjustRightInd w:val="0"/>
              <w:jc w:val="both"/>
              <w:rPr>
                <w:rFonts w:ascii="Arial" w:hAnsi="Arial" w:cs="Arial"/>
                <w:kern w:val="0"/>
                <w:szCs w:val="24"/>
                <w:lang w:eastAsia="zh-HK"/>
              </w:rPr>
            </w:pPr>
            <w:r>
              <w:rPr>
                <w:rFonts w:ascii="Arial" w:hAnsi="Arial" w:cs="Arial"/>
                <w:kern w:val="0"/>
                <w:szCs w:val="24"/>
                <w:lang w:eastAsia="zh-HK"/>
              </w:rPr>
              <w:tab/>
            </w:r>
          </w:p>
        </w:tc>
      </w:tr>
      <w:tr w:rsidR="00BF24F7" w:rsidRPr="004A5CA8" w:rsidTr="00F109C2">
        <w:trPr>
          <w:trHeight w:val="112"/>
        </w:trPr>
        <w:tc>
          <w:tcPr>
            <w:tcW w:w="248" w:type="pct"/>
            <w:vMerge w:val="restart"/>
          </w:tcPr>
          <w:p w:rsidR="00BF24F7" w:rsidRPr="004A5CA8" w:rsidRDefault="00BF24F7" w:rsidP="00BF24F7">
            <w:pPr>
              <w:autoSpaceDE w:val="0"/>
              <w:autoSpaceDN w:val="0"/>
              <w:adjustRightInd w:val="0"/>
              <w:jc w:val="both"/>
              <w:rPr>
                <w:rFonts w:ascii="Arial" w:hAnsi="Arial" w:cs="Arial"/>
                <w:kern w:val="0"/>
                <w:szCs w:val="24"/>
                <w:lang w:eastAsia="zh-HK"/>
              </w:rPr>
            </w:pPr>
            <w:r>
              <w:rPr>
                <w:rFonts w:ascii="Arial" w:hAnsi="Arial" w:cs="Arial" w:hint="eastAsia"/>
                <w:kern w:val="0"/>
                <w:szCs w:val="24"/>
                <w:lang w:eastAsia="zh-HK"/>
              </w:rPr>
              <w:t>2</w:t>
            </w:r>
          </w:p>
        </w:tc>
        <w:tc>
          <w:tcPr>
            <w:tcW w:w="2734" w:type="pct"/>
            <w:gridSpan w:val="2"/>
          </w:tcPr>
          <w:p w:rsidR="00BF24F7" w:rsidRPr="004A5CA8" w:rsidRDefault="00BF24F7" w:rsidP="00BF24F7">
            <w:pPr>
              <w:autoSpaceDE w:val="0"/>
              <w:autoSpaceDN w:val="0"/>
              <w:adjustRightInd w:val="0"/>
              <w:jc w:val="both"/>
              <w:rPr>
                <w:rFonts w:ascii="Arial" w:hAnsi="Arial" w:cs="Arial"/>
                <w:kern w:val="0"/>
                <w:szCs w:val="24"/>
                <w:lang w:eastAsia="zh-HK"/>
              </w:rPr>
            </w:pPr>
            <w:r w:rsidRPr="004A5CA8">
              <w:rPr>
                <w:rFonts w:ascii="Arial" w:hAnsi="Arial" w:cs="Arial"/>
                <w:kern w:val="0"/>
                <w:szCs w:val="24"/>
                <w:lang w:eastAsia="zh-HK"/>
              </w:rPr>
              <w:t xml:space="preserve">Name of the </w:t>
            </w:r>
            <w:r>
              <w:rPr>
                <w:rFonts w:ascii="Arial" w:hAnsi="Arial" w:cs="Arial"/>
                <w:kern w:val="0"/>
                <w:szCs w:val="24"/>
                <w:lang w:eastAsia="zh-HK"/>
              </w:rPr>
              <w:t>course</w:t>
            </w:r>
            <w:r w:rsidR="00067195">
              <w:rPr>
                <w:rFonts w:ascii="Arial" w:hAnsi="Arial" w:cs="Arial"/>
                <w:kern w:val="0"/>
                <w:szCs w:val="24"/>
                <w:lang w:eastAsia="zh-HK"/>
              </w:rPr>
              <w:t xml:space="preserve"> </w:t>
            </w:r>
            <w:r>
              <w:rPr>
                <w:rFonts w:ascii="Arial" w:hAnsi="Arial" w:cs="Arial"/>
                <w:kern w:val="0"/>
                <w:szCs w:val="24"/>
                <w:lang w:eastAsia="zh-HK"/>
              </w:rPr>
              <w:t>/ m</w:t>
            </w:r>
            <w:r w:rsidRPr="004A5CA8">
              <w:rPr>
                <w:rFonts w:ascii="Arial" w:hAnsi="Arial" w:cs="Arial"/>
                <w:kern w:val="0"/>
                <w:szCs w:val="24"/>
                <w:lang w:eastAsia="zh-HK"/>
              </w:rPr>
              <w:t>odule</w:t>
            </w:r>
            <w:r>
              <w:rPr>
                <w:rFonts w:ascii="Arial" w:hAnsi="Arial" w:cs="Arial"/>
                <w:kern w:val="0"/>
                <w:szCs w:val="24"/>
                <w:lang w:eastAsia="zh-HK"/>
              </w:rPr>
              <w:t>:</w:t>
            </w:r>
          </w:p>
        </w:tc>
        <w:tc>
          <w:tcPr>
            <w:tcW w:w="2018" w:type="pct"/>
          </w:tcPr>
          <w:p w:rsidR="00D45263" w:rsidRDefault="00D45263" w:rsidP="00D45263">
            <w:pPr>
              <w:autoSpaceDE w:val="0"/>
              <w:autoSpaceDN w:val="0"/>
              <w:adjustRightInd w:val="0"/>
              <w:jc w:val="both"/>
              <w:rPr>
                <w:rFonts w:ascii="Arial" w:hAnsi="Arial" w:cs="Arial"/>
                <w:kern w:val="0"/>
                <w:szCs w:val="24"/>
                <w:lang w:eastAsia="zh-HK"/>
              </w:rPr>
            </w:pPr>
            <w:r w:rsidRPr="004A5CA8">
              <w:rPr>
                <w:rFonts w:ascii="Arial" w:hAnsi="Arial" w:cs="Arial"/>
                <w:kern w:val="0"/>
                <w:szCs w:val="24"/>
                <w:lang w:eastAsia="zh-HK"/>
              </w:rPr>
              <w:t xml:space="preserve">Year of </w:t>
            </w:r>
            <w:r>
              <w:rPr>
                <w:rFonts w:ascii="Arial" w:hAnsi="Arial" w:cs="Arial"/>
                <w:kern w:val="0"/>
                <w:szCs w:val="24"/>
                <w:lang w:eastAsia="zh-HK"/>
              </w:rPr>
              <w:t>c</w:t>
            </w:r>
            <w:r w:rsidRPr="004A5CA8">
              <w:rPr>
                <w:rFonts w:ascii="Arial" w:hAnsi="Arial" w:cs="Arial"/>
                <w:kern w:val="0"/>
                <w:szCs w:val="24"/>
                <w:lang w:eastAsia="zh-HK"/>
              </w:rPr>
              <w:t>ompletion</w:t>
            </w:r>
            <w:r>
              <w:rPr>
                <w:rFonts w:ascii="Arial" w:hAnsi="Arial" w:cs="Arial"/>
                <w:kern w:val="0"/>
                <w:szCs w:val="24"/>
                <w:lang w:eastAsia="zh-HK"/>
              </w:rPr>
              <w:t>:</w:t>
            </w:r>
          </w:p>
          <w:p w:rsidR="00D45263" w:rsidRDefault="00D45263" w:rsidP="00BF24F7">
            <w:pPr>
              <w:autoSpaceDE w:val="0"/>
              <w:autoSpaceDN w:val="0"/>
              <w:adjustRightInd w:val="0"/>
              <w:jc w:val="both"/>
              <w:rPr>
                <w:rFonts w:ascii="Arial" w:hAnsi="Arial" w:cs="Arial"/>
                <w:kern w:val="0"/>
                <w:szCs w:val="24"/>
                <w:lang w:eastAsia="zh-HK"/>
              </w:rPr>
            </w:pPr>
          </w:p>
          <w:p w:rsidR="00BF24F7" w:rsidRPr="00D45263" w:rsidRDefault="00BF24F7" w:rsidP="00BF24F7">
            <w:pPr>
              <w:autoSpaceDE w:val="0"/>
              <w:autoSpaceDN w:val="0"/>
              <w:adjustRightInd w:val="0"/>
              <w:jc w:val="both"/>
              <w:rPr>
                <w:rFonts w:ascii="Arial" w:hAnsi="Arial" w:cs="Arial"/>
                <w:kern w:val="0"/>
                <w:szCs w:val="24"/>
                <w:lang w:eastAsia="zh-HK"/>
              </w:rPr>
            </w:pPr>
          </w:p>
        </w:tc>
      </w:tr>
      <w:tr w:rsidR="00BF24F7" w:rsidRPr="004A5CA8" w:rsidTr="00F109C2">
        <w:trPr>
          <w:trHeight w:val="112"/>
        </w:trPr>
        <w:tc>
          <w:tcPr>
            <w:tcW w:w="248" w:type="pct"/>
            <w:vMerge/>
          </w:tcPr>
          <w:p w:rsidR="00BF24F7" w:rsidRPr="004A5CA8" w:rsidRDefault="00BF24F7" w:rsidP="00BF24F7">
            <w:pPr>
              <w:autoSpaceDE w:val="0"/>
              <w:autoSpaceDN w:val="0"/>
              <w:adjustRightInd w:val="0"/>
              <w:jc w:val="both"/>
              <w:rPr>
                <w:rFonts w:ascii="Arial" w:hAnsi="Arial" w:cs="Arial"/>
                <w:kern w:val="0"/>
                <w:szCs w:val="24"/>
                <w:lang w:eastAsia="zh-HK"/>
              </w:rPr>
            </w:pPr>
          </w:p>
        </w:tc>
        <w:tc>
          <w:tcPr>
            <w:tcW w:w="4752" w:type="pct"/>
            <w:gridSpan w:val="3"/>
          </w:tcPr>
          <w:p w:rsidR="00BF24F7" w:rsidRDefault="007961DF" w:rsidP="00BF24F7">
            <w:pPr>
              <w:autoSpaceDE w:val="0"/>
              <w:autoSpaceDN w:val="0"/>
              <w:adjustRightInd w:val="0"/>
              <w:jc w:val="both"/>
              <w:rPr>
                <w:rFonts w:ascii="Arial" w:hAnsi="Arial" w:cs="Arial"/>
                <w:kern w:val="0"/>
                <w:szCs w:val="24"/>
                <w:lang w:eastAsia="zh-HK"/>
              </w:rPr>
            </w:pPr>
            <w:r>
              <w:rPr>
                <w:rFonts w:ascii="Arial" w:hAnsi="Arial" w:cs="Arial"/>
                <w:kern w:val="0"/>
                <w:szCs w:val="24"/>
                <w:lang w:eastAsia="zh-HK"/>
              </w:rPr>
              <w:t>Name of the institute</w:t>
            </w:r>
            <w:r w:rsidR="00BF24F7">
              <w:rPr>
                <w:rFonts w:ascii="Arial" w:hAnsi="Arial" w:cs="Arial"/>
                <w:kern w:val="0"/>
                <w:szCs w:val="24"/>
                <w:lang w:eastAsia="zh-HK"/>
              </w:rPr>
              <w:t>:</w:t>
            </w:r>
          </w:p>
          <w:p w:rsidR="00BF24F7" w:rsidRPr="004A5CA8" w:rsidRDefault="00BF24F7" w:rsidP="00BF24F7">
            <w:pPr>
              <w:autoSpaceDE w:val="0"/>
              <w:autoSpaceDN w:val="0"/>
              <w:adjustRightInd w:val="0"/>
              <w:jc w:val="both"/>
              <w:rPr>
                <w:rFonts w:ascii="Arial" w:hAnsi="Arial" w:cs="Arial"/>
                <w:kern w:val="0"/>
                <w:szCs w:val="24"/>
                <w:lang w:eastAsia="zh-HK"/>
              </w:rPr>
            </w:pPr>
          </w:p>
        </w:tc>
      </w:tr>
      <w:tr w:rsidR="001B1C4C" w:rsidRPr="004A5CA8" w:rsidTr="00F109C2">
        <w:trPr>
          <w:trHeight w:val="112"/>
        </w:trPr>
        <w:tc>
          <w:tcPr>
            <w:tcW w:w="5000" w:type="pct"/>
            <w:gridSpan w:val="4"/>
          </w:tcPr>
          <w:p w:rsidR="001B1C4C" w:rsidRPr="002A0BFF" w:rsidRDefault="001B1C4C" w:rsidP="00BF24F7">
            <w:pPr>
              <w:pStyle w:val="a4"/>
              <w:numPr>
                <w:ilvl w:val="0"/>
                <w:numId w:val="4"/>
              </w:numPr>
              <w:autoSpaceDE w:val="0"/>
              <w:autoSpaceDN w:val="0"/>
              <w:adjustRightInd w:val="0"/>
              <w:ind w:leftChars="0"/>
              <w:jc w:val="both"/>
              <w:rPr>
                <w:rFonts w:ascii="Arial" w:hAnsi="Arial" w:cs="Arial"/>
                <w:kern w:val="0"/>
                <w:szCs w:val="24"/>
                <w:lang w:eastAsia="zh-HK"/>
              </w:rPr>
            </w:pPr>
            <w:r w:rsidRPr="002A0BFF">
              <w:rPr>
                <w:rFonts w:ascii="Arial" w:hAnsi="Arial" w:cs="Arial" w:hint="eastAsia"/>
                <w:b/>
                <w:kern w:val="0"/>
                <w:szCs w:val="24"/>
                <w:lang w:eastAsia="zh-HK"/>
              </w:rPr>
              <w:t xml:space="preserve">Relevant </w:t>
            </w:r>
            <w:r>
              <w:rPr>
                <w:rFonts w:ascii="Arial" w:hAnsi="Arial" w:cs="Arial"/>
                <w:b/>
                <w:kern w:val="0"/>
                <w:szCs w:val="24"/>
                <w:lang w:eastAsia="zh-HK"/>
              </w:rPr>
              <w:t xml:space="preserve">work </w:t>
            </w:r>
            <w:r w:rsidRPr="002A0BFF">
              <w:rPr>
                <w:rFonts w:ascii="Arial" w:hAnsi="Arial" w:cs="Arial" w:hint="eastAsia"/>
                <w:b/>
                <w:kern w:val="0"/>
                <w:szCs w:val="24"/>
                <w:lang w:eastAsia="zh-HK"/>
              </w:rPr>
              <w:t xml:space="preserve">experience in the </w:t>
            </w:r>
            <w:r w:rsidR="00BF24F7">
              <w:rPr>
                <w:rFonts w:ascii="Arial" w:hAnsi="Arial" w:cs="Arial"/>
                <w:b/>
                <w:kern w:val="0"/>
                <w:szCs w:val="24"/>
                <w:lang w:eastAsia="zh-HK"/>
              </w:rPr>
              <w:t xml:space="preserve">area of </w:t>
            </w:r>
            <w:r w:rsidRPr="002A0BFF">
              <w:rPr>
                <w:rFonts w:ascii="Arial" w:hAnsi="Arial" w:cs="Arial" w:hint="eastAsia"/>
                <w:b/>
                <w:kern w:val="0"/>
                <w:szCs w:val="24"/>
                <w:lang w:eastAsia="zh-HK"/>
              </w:rPr>
              <w:t xml:space="preserve">IP </w:t>
            </w:r>
            <w:r>
              <w:rPr>
                <w:rFonts w:ascii="Arial" w:hAnsi="Arial" w:cs="Arial"/>
                <w:b/>
                <w:kern w:val="0"/>
                <w:szCs w:val="24"/>
                <w:lang w:eastAsia="zh-HK"/>
              </w:rPr>
              <w:t xml:space="preserve">- </w:t>
            </w:r>
            <w:r w:rsidRPr="002A0BFF">
              <w:rPr>
                <w:rFonts w:ascii="Arial" w:hAnsi="Arial" w:cs="Arial"/>
                <w:b/>
                <w:kern w:val="0"/>
                <w:szCs w:val="24"/>
                <w:lang w:eastAsia="zh-HK"/>
              </w:rPr>
              <w:t>in chronological order</w:t>
            </w:r>
          </w:p>
        </w:tc>
      </w:tr>
      <w:tr w:rsidR="001B1C4C" w:rsidRPr="004A5CA8" w:rsidTr="00F109C2">
        <w:trPr>
          <w:trHeight w:val="112"/>
        </w:trPr>
        <w:tc>
          <w:tcPr>
            <w:tcW w:w="248" w:type="pct"/>
            <w:vMerge w:val="restart"/>
          </w:tcPr>
          <w:p w:rsidR="001B1C4C" w:rsidRDefault="001B1C4C" w:rsidP="001B1C4C">
            <w:pPr>
              <w:autoSpaceDE w:val="0"/>
              <w:autoSpaceDN w:val="0"/>
              <w:adjustRightInd w:val="0"/>
              <w:jc w:val="both"/>
              <w:rPr>
                <w:rFonts w:ascii="Arial" w:hAnsi="Arial" w:cs="Arial"/>
                <w:kern w:val="0"/>
                <w:szCs w:val="24"/>
                <w:lang w:eastAsia="zh-HK"/>
              </w:rPr>
            </w:pPr>
            <w:r>
              <w:rPr>
                <w:rFonts w:ascii="Arial" w:hAnsi="Arial" w:cs="Arial" w:hint="eastAsia"/>
                <w:kern w:val="0"/>
                <w:szCs w:val="24"/>
                <w:lang w:eastAsia="zh-HK"/>
              </w:rPr>
              <w:t>1</w:t>
            </w:r>
          </w:p>
        </w:tc>
        <w:tc>
          <w:tcPr>
            <w:tcW w:w="2426" w:type="pct"/>
          </w:tcPr>
          <w:p w:rsidR="001B1C4C" w:rsidRDefault="00BF24F7" w:rsidP="001B1C4C">
            <w:pPr>
              <w:autoSpaceDE w:val="0"/>
              <w:autoSpaceDN w:val="0"/>
              <w:adjustRightInd w:val="0"/>
              <w:jc w:val="both"/>
              <w:rPr>
                <w:rFonts w:ascii="Arial" w:hAnsi="Arial" w:cs="Arial"/>
                <w:kern w:val="0"/>
                <w:szCs w:val="24"/>
                <w:lang w:eastAsia="zh-HK"/>
              </w:rPr>
            </w:pPr>
            <w:r>
              <w:rPr>
                <w:rFonts w:ascii="Arial" w:hAnsi="Arial" w:cs="Arial" w:hint="eastAsia"/>
                <w:kern w:val="0"/>
                <w:szCs w:val="24"/>
                <w:lang w:eastAsia="zh-HK"/>
              </w:rPr>
              <w:t>Position held:</w:t>
            </w:r>
          </w:p>
          <w:p w:rsidR="001B1C4C" w:rsidRPr="006D6324" w:rsidRDefault="001B1C4C" w:rsidP="001B1C4C">
            <w:pPr>
              <w:autoSpaceDE w:val="0"/>
              <w:autoSpaceDN w:val="0"/>
              <w:adjustRightInd w:val="0"/>
              <w:jc w:val="both"/>
              <w:rPr>
                <w:rFonts w:ascii="Arial" w:hAnsi="Arial" w:cs="Arial"/>
                <w:kern w:val="0"/>
                <w:szCs w:val="24"/>
                <w:lang w:eastAsia="zh-HK"/>
              </w:rPr>
            </w:pPr>
          </w:p>
        </w:tc>
        <w:tc>
          <w:tcPr>
            <w:tcW w:w="2326" w:type="pct"/>
            <w:gridSpan w:val="2"/>
          </w:tcPr>
          <w:p w:rsidR="001B1C4C" w:rsidRDefault="001B1C4C" w:rsidP="001B1C4C">
            <w:pPr>
              <w:autoSpaceDE w:val="0"/>
              <w:autoSpaceDN w:val="0"/>
              <w:adjustRightInd w:val="0"/>
              <w:jc w:val="both"/>
              <w:rPr>
                <w:rFonts w:ascii="Arial" w:hAnsi="Arial" w:cs="Arial"/>
                <w:kern w:val="0"/>
                <w:szCs w:val="24"/>
                <w:lang w:eastAsia="zh-HK"/>
              </w:rPr>
            </w:pPr>
            <w:r>
              <w:rPr>
                <w:rFonts w:ascii="Arial" w:hAnsi="Arial" w:cs="Arial"/>
                <w:kern w:val="0"/>
                <w:szCs w:val="24"/>
                <w:lang w:eastAsia="zh-HK"/>
              </w:rPr>
              <w:t>Duration (From / To)</w:t>
            </w:r>
            <w:r w:rsidR="00BF24F7">
              <w:rPr>
                <w:rFonts w:ascii="Arial" w:hAnsi="Arial" w:cs="Arial"/>
                <w:kern w:val="0"/>
                <w:szCs w:val="24"/>
                <w:lang w:eastAsia="zh-HK"/>
              </w:rPr>
              <w:t>:</w:t>
            </w:r>
          </w:p>
          <w:p w:rsidR="001B1C4C" w:rsidRPr="006D6324" w:rsidRDefault="001B1C4C" w:rsidP="001B1C4C">
            <w:pPr>
              <w:autoSpaceDE w:val="0"/>
              <w:autoSpaceDN w:val="0"/>
              <w:adjustRightInd w:val="0"/>
              <w:jc w:val="both"/>
              <w:rPr>
                <w:rFonts w:ascii="Arial" w:hAnsi="Arial" w:cs="Arial"/>
                <w:kern w:val="0"/>
                <w:szCs w:val="24"/>
                <w:lang w:eastAsia="zh-HK"/>
              </w:rPr>
            </w:pPr>
          </w:p>
        </w:tc>
      </w:tr>
      <w:tr w:rsidR="001B1C4C" w:rsidRPr="006D6324" w:rsidTr="00F109C2">
        <w:trPr>
          <w:trHeight w:val="112"/>
        </w:trPr>
        <w:tc>
          <w:tcPr>
            <w:tcW w:w="248" w:type="pct"/>
            <w:vMerge/>
          </w:tcPr>
          <w:p w:rsidR="001B1C4C" w:rsidRDefault="001B1C4C" w:rsidP="001B1C4C">
            <w:pPr>
              <w:autoSpaceDE w:val="0"/>
              <w:autoSpaceDN w:val="0"/>
              <w:adjustRightInd w:val="0"/>
              <w:jc w:val="both"/>
              <w:rPr>
                <w:rFonts w:ascii="Arial" w:hAnsi="Arial" w:cs="Arial"/>
                <w:kern w:val="0"/>
                <w:szCs w:val="24"/>
              </w:rPr>
            </w:pPr>
          </w:p>
        </w:tc>
        <w:tc>
          <w:tcPr>
            <w:tcW w:w="4752" w:type="pct"/>
            <w:gridSpan w:val="3"/>
          </w:tcPr>
          <w:p w:rsidR="001B1C4C" w:rsidRDefault="00BF24F7" w:rsidP="001B1C4C">
            <w:pPr>
              <w:autoSpaceDE w:val="0"/>
              <w:autoSpaceDN w:val="0"/>
              <w:adjustRightInd w:val="0"/>
              <w:jc w:val="both"/>
              <w:rPr>
                <w:rFonts w:ascii="Arial" w:hAnsi="Arial" w:cs="Arial"/>
                <w:kern w:val="0"/>
                <w:szCs w:val="24"/>
                <w:lang w:eastAsia="zh-HK"/>
              </w:rPr>
            </w:pPr>
            <w:r>
              <w:rPr>
                <w:rFonts w:ascii="Arial" w:hAnsi="Arial" w:cs="Arial"/>
                <w:kern w:val="0"/>
                <w:szCs w:val="24"/>
                <w:lang w:eastAsia="zh-HK"/>
              </w:rPr>
              <w:t xml:space="preserve">Name of </w:t>
            </w:r>
            <w:r w:rsidR="006A0122">
              <w:rPr>
                <w:rFonts w:ascii="Arial" w:hAnsi="Arial" w:cs="Arial"/>
                <w:kern w:val="0"/>
                <w:szCs w:val="24"/>
                <w:lang w:eastAsia="zh-HK"/>
              </w:rPr>
              <w:t xml:space="preserve">the </w:t>
            </w:r>
            <w:r>
              <w:rPr>
                <w:rFonts w:ascii="Arial" w:hAnsi="Arial" w:cs="Arial"/>
                <w:kern w:val="0"/>
                <w:szCs w:val="24"/>
                <w:lang w:eastAsia="zh-HK"/>
              </w:rPr>
              <w:t>f</w:t>
            </w:r>
            <w:r w:rsidR="001B1C4C">
              <w:rPr>
                <w:rFonts w:ascii="Arial" w:hAnsi="Arial" w:cs="Arial"/>
                <w:kern w:val="0"/>
                <w:szCs w:val="24"/>
                <w:lang w:eastAsia="zh-HK"/>
              </w:rPr>
              <w:t>irm</w:t>
            </w:r>
            <w:r w:rsidR="00067195">
              <w:rPr>
                <w:rFonts w:ascii="Arial" w:hAnsi="Arial" w:cs="Arial"/>
                <w:kern w:val="0"/>
                <w:szCs w:val="24"/>
                <w:lang w:eastAsia="zh-HK"/>
              </w:rPr>
              <w:t xml:space="preserve"> </w:t>
            </w:r>
            <w:r>
              <w:rPr>
                <w:rFonts w:ascii="Arial" w:hAnsi="Arial" w:cs="Arial"/>
                <w:kern w:val="0"/>
                <w:szCs w:val="24"/>
                <w:lang w:eastAsia="zh-HK"/>
              </w:rPr>
              <w:t xml:space="preserve">/ </w:t>
            </w:r>
            <w:r w:rsidR="00D45263">
              <w:rPr>
                <w:rFonts w:ascii="Arial" w:hAnsi="Arial" w:cs="Arial"/>
                <w:kern w:val="0"/>
                <w:szCs w:val="24"/>
                <w:lang w:eastAsia="zh-HK"/>
              </w:rPr>
              <w:t xml:space="preserve">organisation </w:t>
            </w:r>
            <w:r>
              <w:rPr>
                <w:rFonts w:ascii="Arial" w:hAnsi="Arial" w:cs="Arial"/>
                <w:kern w:val="0"/>
                <w:szCs w:val="24"/>
                <w:lang w:eastAsia="zh-HK"/>
              </w:rPr>
              <w:t>/ etc:</w:t>
            </w:r>
          </w:p>
          <w:p w:rsidR="001B1C4C" w:rsidRDefault="001B1C4C" w:rsidP="001B1C4C">
            <w:pPr>
              <w:autoSpaceDE w:val="0"/>
              <w:autoSpaceDN w:val="0"/>
              <w:adjustRightInd w:val="0"/>
              <w:jc w:val="both"/>
              <w:rPr>
                <w:rFonts w:ascii="Arial" w:hAnsi="Arial" w:cs="Arial"/>
                <w:kern w:val="0"/>
                <w:szCs w:val="24"/>
                <w:lang w:eastAsia="zh-HK"/>
              </w:rPr>
            </w:pPr>
          </w:p>
        </w:tc>
      </w:tr>
      <w:tr w:rsidR="001B1C4C" w:rsidRPr="006D6324" w:rsidTr="00F109C2">
        <w:trPr>
          <w:trHeight w:val="112"/>
        </w:trPr>
        <w:tc>
          <w:tcPr>
            <w:tcW w:w="248" w:type="pct"/>
            <w:vMerge/>
          </w:tcPr>
          <w:p w:rsidR="001B1C4C" w:rsidRDefault="001B1C4C" w:rsidP="001B1C4C">
            <w:pPr>
              <w:autoSpaceDE w:val="0"/>
              <w:autoSpaceDN w:val="0"/>
              <w:adjustRightInd w:val="0"/>
              <w:jc w:val="both"/>
              <w:rPr>
                <w:rFonts w:ascii="Arial" w:hAnsi="Arial" w:cs="Arial"/>
                <w:kern w:val="0"/>
                <w:szCs w:val="24"/>
              </w:rPr>
            </w:pPr>
          </w:p>
        </w:tc>
        <w:tc>
          <w:tcPr>
            <w:tcW w:w="4752" w:type="pct"/>
            <w:gridSpan w:val="3"/>
          </w:tcPr>
          <w:p w:rsidR="001B1C4C" w:rsidRDefault="001B1C4C" w:rsidP="001B1C4C">
            <w:pPr>
              <w:autoSpaceDE w:val="0"/>
              <w:autoSpaceDN w:val="0"/>
              <w:adjustRightInd w:val="0"/>
              <w:jc w:val="both"/>
              <w:rPr>
                <w:rFonts w:ascii="Arial" w:hAnsi="Arial" w:cs="Arial"/>
                <w:kern w:val="0"/>
                <w:szCs w:val="24"/>
              </w:rPr>
            </w:pPr>
            <w:r>
              <w:rPr>
                <w:rFonts w:ascii="Arial" w:hAnsi="Arial" w:cs="Arial"/>
                <w:kern w:val="0"/>
                <w:szCs w:val="24"/>
                <w:lang w:eastAsia="zh-HK"/>
              </w:rPr>
              <w:t>Nature of work (not more than 100 word</w:t>
            </w:r>
            <w:r>
              <w:rPr>
                <w:rFonts w:ascii="Arial" w:hAnsi="Arial" w:cs="Arial"/>
                <w:kern w:val="0"/>
                <w:szCs w:val="24"/>
              </w:rPr>
              <w:t>s)</w:t>
            </w:r>
            <w:r w:rsidR="00BF24F7">
              <w:rPr>
                <w:rFonts w:ascii="Arial" w:hAnsi="Arial" w:cs="Arial"/>
                <w:kern w:val="0"/>
                <w:szCs w:val="24"/>
              </w:rPr>
              <w:t>:</w:t>
            </w:r>
          </w:p>
          <w:p w:rsidR="001B1C4C" w:rsidRPr="002A0BFF" w:rsidRDefault="001B1C4C" w:rsidP="001B1C4C">
            <w:pPr>
              <w:autoSpaceDE w:val="0"/>
              <w:autoSpaceDN w:val="0"/>
              <w:adjustRightInd w:val="0"/>
              <w:jc w:val="both"/>
              <w:rPr>
                <w:rFonts w:ascii="Arial" w:hAnsi="Arial" w:cs="Arial"/>
                <w:kern w:val="0"/>
                <w:szCs w:val="24"/>
                <w:lang w:eastAsia="zh-HK"/>
              </w:rPr>
            </w:pPr>
          </w:p>
          <w:p w:rsidR="001B1C4C" w:rsidRDefault="001B1C4C" w:rsidP="001B1C4C">
            <w:pPr>
              <w:autoSpaceDE w:val="0"/>
              <w:autoSpaceDN w:val="0"/>
              <w:adjustRightInd w:val="0"/>
              <w:jc w:val="both"/>
              <w:rPr>
                <w:rFonts w:ascii="Arial" w:hAnsi="Arial" w:cs="Arial"/>
                <w:kern w:val="0"/>
                <w:szCs w:val="24"/>
                <w:lang w:eastAsia="zh-HK"/>
              </w:rPr>
            </w:pPr>
          </w:p>
        </w:tc>
      </w:tr>
      <w:tr w:rsidR="00BF24F7" w:rsidRPr="006D6324" w:rsidTr="00F109C2">
        <w:trPr>
          <w:trHeight w:val="112"/>
        </w:trPr>
        <w:tc>
          <w:tcPr>
            <w:tcW w:w="248" w:type="pct"/>
            <w:vMerge w:val="restart"/>
          </w:tcPr>
          <w:p w:rsidR="00BF24F7" w:rsidRDefault="00BF24F7" w:rsidP="00BF24F7">
            <w:pPr>
              <w:autoSpaceDE w:val="0"/>
              <w:autoSpaceDN w:val="0"/>
              <w:adjustRightInd w:val="0"/>
              <w:jc w:val="both"/>
              <w:rPr>
                <w:rFonts w:ascii="Arial" w:hAnsi="Arial" w:cs="Arial"/>
                <w:kern w:val="0"/>
                <w:szCs w:val="24"/>
                <w:lang w:eastAsia="zh-HK"/>
              </w:rPr>
            </w:pPr>
            <w:r>
              <w:rPr>
                <w:rFonts w:ascii="Arial" w:hAnsi="Arial" w:cs="Arial" w:hint="eastAsia"/>
                <w:kern w:val="0"/>
                <w:szCs w:val="24"/>
                <w:lang w:eastAsia="zh-HK"/>
              </w:rPr>
              <w:t>2</w:t>
            </w:r>
          </w:p>
        </w:tc>
        <w:tc>
          <w:tcPr>
            <w:tcW w:w="2426" w:type="pct"/>
          </w:tcPr>
          <w:p w:rsidR="00BF24F7" w:rsidRDefault="00BF24F7" w:rsidP="00BF24F7">
            <w:pPr>
              <w:autoSpaceDE w:val="0"/>
              <w:autoSpaceDN w:val="0"/>
              <w:adjustRightInd w:val="0"/>
              <w:jc w:val="both"/>
              <w:rPr>
                <w:rFonts w:ascii="Arial" w:hAnsi="Arial" w:cs="Arial"/>
                <w:kern w:val="0"/>
                <w:szCs w:val="24"/>
                <w:lang w:eastAsia="zh-HK"/>
              </w:rPr>
            </w:pPr>
            <w:r>
              <w:rPr>
                <w:rFonts w:ascii="Arial" w:hAnsi="Arial" w:cs="Arial" w:hint="eastAsia"/>
                <w:kern w:val="0"/>
                <w:szCs w:val="24"/>
                <w:lang w:eastAsia="zh-HK"/>
              </w:rPr>
              <w:t>Position held:</w:t>
            </w:r>
          </w:p>
          <w:p w:rsidR="00BF24F7" w:rsidRPr="006D6324" w:rsidRDefault="00BF24F7" w:rsidP="00BF24F7">
            <w:pPr>
              <w:autoSpaceDE w:val="0"/>
              <w:autoSpaceDN w:val="0"/>
              <w:adjustRightInd w:val="0"/>
              <w:jc w:val="both"/>
              <w:rPr>
                <w:rFonts w:ascii="Arial" w:hAnsi="Arial" w:cs="Arial"/>
                <w:kern w:val="0"/>
                <w:szCs w:val="24"/>
                <w:lang w:eastAsia="zh-HK"/>
              </w:rPr>
            </w:pPr>
          </w:p>
        </w:tc>
        <w:tc>
          <w:tcPr>
            <w:tcW w:w="2326" w:type="pct"/>
            <w:gridSpan w:val="2"/>
          </w:tcPr>
          <w:p w:rsidR="00BF24F7" w:rsidRDefault="00BF24F7" w:rsidP="00BF24F7">
            <w:pPr>
              <w:autoSpaceDE w:val="0"/>
              <w:autoSpaceDN w:val="0"/>
              <w:adjustRightInd w:val="0"/>
              <w:jc w:val="both"/>
              <w:rPr>
                <w:rFonts w:ascii="Arial" w:hAnsi="Arial" w:cs="Arial"/>
                <w:kern w:val="0"/>
                <w:szCs w:val="24"/>
                <w:lang w:eastAsia="zh-HK"/>
              </w:rPr>
            </w:pPr>
            <w:r>
              <w:rPr>
                <w:rFonts w:ascii="Arial" w:hAnsi="Arial" w:cs="Arial"/>
                <w:kern w:val="0"/>
                <w:szCs w:val="24"/>
                <w:lang w:eastAsia="zh-HK"/>
              </w:rPr>
              <w:t>Duration (From / To):</w:t>
            </w:r>
          </w:p>
          <w:p w:rsidR="00BF24F7" w:rsidRPr="006D6324" w:rsidRDefault="00BF24F7" w:rsidP="00BF24F7">
            <w:pPr>
              <w:autoSpaceDE w:val="0"/>
              <w:autoSpaceDN w:val="0"/>
              <w:adjustRightInd w:val="0"/>
              <w:jc w:val="both"/>
              <w:rPr>
                <w:rFonts w:ascii="Arial" w:hAnsi="Arial" w:cs="Arial"/>
                <w:kern w:val="0"/>
                <w:szCs w:val="24"/>
                <w:lang w:eastAsia="zh-HK"/>
              </w:rPr>
            </w:pPr>
          </w:p>
        </w:tc>
      </w:tr>
      <w:tr w:rsidR="00BF24F7" w:rsidTr="00F109C2">
        <w:trPr>
          <w:trHeight w:val="112"/>
        </w:trPr>
        <w:tc>
          <w:tcPr>
            <w:tcW w:w="248" w:type="pct"/>
            <w:vMerge/>
          </w:tcPr>
          <w:p w:rsidR="00BF24F7" w:rsidRDefault="00BF24F7" w:rsidP="00BF24F7">
            <w:pPr>
              <w:autoSpaceDE w:val="0"/>
              <w:autoSpaceDN w:val="0"/>
              <w:adjustRightInd w:val="0"/>
              <w:jc w:val="both"/>
              <w:rPr>
                <w:rFonts w:ascii="Arial" w:hAnsi="Arial" w:cs="Arial"/>
                <w:kern w:val="0"/>
                <w:szCs w:val="24"/>
              </w:rPr>
            </w:pPr>
          </w:p>
        </w:tc>
        <w:tc>
          <w:tcPr>
            <w:tcW w:w="4752" w:type="pct"/>
            <w:gridSpan w:val="3"/>
          </w:tcPr>
          <w:p w:rsidR="00BF24F7" w:rsidRDefault="00BF24F7" w:rsidP="00BF24F7">
            <w:pPr>
              <w:autoSpaceDE w:val="0"/>
              <w:autoSpaceDN w:val="0"/>
              <w:adjustRightInd w:val="0"/>
              <w:jc w:val="both"/>
              <w:rPr>
                <w:rFonts w:ascii="Arial" w:hAnsi="Arial" w:cs="Arial"/>
                <w:kern w:val="0"/>
                <w:szCs w:val="24"/>
                <w:lang w:eastAsia="zh-HK"/>
              </w:rPr>
            </w:pPr>
            <w:r>
              <w:rPr>
                <w:rFonts w:ascii="Arial" w:hAnsi="Arial" w:cs="Arial"/>
                <w:kern w:val="0"/>
                <w:szCs w:val="24"/>
                <w:lang w:eastAsia="zh-HK"/>
              </w:rPr>
              <w:t xml:space="preserve">Name of </w:t>
            </w:r>
            <w:r w:rsidR="006A0122">
              <w:rPr>
                <w:rFonts w:ascii="Arial" w:hAnsi="Arial" w:cs="Arial"/>
                <w:kern w:val="0"/>
                <w:szCs w:val="24"/>
                <w:lang w:eastAsia="zh-HK"/>
              </w:rPr>
              <w:t xml:space="preserve">the </w:t>
            </w:r>
            <w:r>
              <w:rPr>
                <w:rFonts w:ascii="Arial" w:hAnsi="Arial" w:cs="Arial"/>
                <w:kern w:val="0"/>
                <w:szCs w:val="24"/>
                <w:lang w:eastAsia="zh-HK"/>
              </w:rPr>
              <w:t>firm</w:t>
            </w:r>
            <w:r w:rsidR="00067195">
              <w:rPr>
                <w:rFonts w:ascii="Arial" w:hAnsi="Arial" w:cs="Arial"/>
                <w:kern w:val="0"/>
                <w:szCs w:val="24"/>
                <w:lang w:eastAsia="zh-HK"/>
              </w:rPr>
              <w:t xml:space="preserve"> </w:t>
            </w:r>
            <w:r>
              <w:rPr>
                <w:rFonts w:ascii="Arial" w:hAnsi="Arial" w:cs="Arial"/>
                <w:kern w:val="0"/>
                <w:szCs w:val="24"/>
                <w:lang w:eastAsia="zh-HK"/>
              </w:rPr>
              <w:t xml:space="preserve">/ </w:t>
            </w:r>
            <w:r w:rsidR="00D45263">
              <w:rPr>
                <w:rFonts w:ascii="Arial" w:hAnsi="Arial" w:cs="Arial"/>
                <w:kern w:val="0"/>
                <w:szCs w:val="24"/>
                <w:lang w:eastAsia="zh-HK"/>
              </w:rPr>
              <w:t xml:space="preserve">organisation </w:t>
            </w:r>
            <w:r>
              <w:rPr>
                <w:rFonts w:ascii="Arial" w:hAnsi="Arial" w:cs="Arial"/>
                <w:kern w:val="0"/>
                <w:szCs w:val="24"/>
                <w:lang w:eastAsia="zh-HK"/>
              </w:rPr>
              <w:t>/ etc:</w:t>
            </w:r>
          </w:p>
          <w:p w:rsidR="00BF24F7" w:rsidRDefault="00BF24F7" w:rsidP="00BF24F7">
            <w:pPr>
              <w:autoSpaceDE w:val="0"/>
              <w:autoSpaceDN w:val="0"/>
              <w:adjustRightInd w:val="0"/>
              <w:jc w:val="both"/>
              <w:rPr>
                <w:rFonts w:ascii="Arial" w:hAnsi="Arial" w:cs="Arial"/>
                <w:kern w:val="0"/>
                <w:szCs w:val="24"/>
                <w:lang w:eastAsia="zh-HK"/>
              </w:rPr>
            </w:pPr>
          </w:p>
        </w:tc>
      </w:tr>
      <w:tr w:rsidR="00BF24F7" w:rsidTr="00F109C2">
        <w:trPr>
          <w:trHeight w:val="112"/>
        </w:trPr>
        <w:tc>
          <w:tcPr>
            <w:tcW w:w="248" w:type="pct"/>
            <w:vMerge/>
          </w:tcPr>
          <w:p w:rsidR="00BF24F7" w:rsidRDefault="00BF24F7" w:rsidP="00BF24F7">
            <w:pPr>
              <w:autoSpaceDE w:val="0"/>
              <w:autoSpaceDN w:val="0"/>
              <w:adjustRightInd w:val="0"/>
              <w:jc w:val="both"/>
              <w:rPr>
                <w:rFonts w:ascii="Arial" w:hAnsi="Arial" w:cs="Arial"/>
                <w:kern w:val="0"/>
                <w:szCs w:val="24"/>
              </w:rPr>
            </w:pPr>
          </w:p>
        </w:tc>
        <w:tc>
          <w:tcPr>
            <w:tcW w:w="4752" w:type="pct"/>
            <w:gridSpan w:val="3"/>
          </w:tcPr>
          <w:p w:rsidR="00BF24F7" w:rsidRDefault="00BF24F7" w:rsidP="00BF24F7">
            <w:pPr>
              <w:autoSpaceDE w:val="0"/>
              <w:autoSpaceDN w:val="0"/>
              <w:adjustRightInd w:val="0"/>
              <w:jc w:val="both"/>
              <w:rPr>
                <w:rFonts w:ascii="Arial" w:hAnsi="Arial" w:cs="Arial"/>
                <w:kern w:val="0"/>
                <w:szCs w:val="24"/>
              </w:rPr>
            </w:pPr>
            <w:r>
              <w:rPr>
                <w:rFonts w:ascii="Arial" w:hAnsi="Arial" w:cs="Arial"/>
                <w:kern w:val="0"/>
                <w:szCs w:val="24"/>
                <w:lang w:eastAsia="zh-HK"/>
              </w:rPr>
              <w:t>Nature of work (not more than 100 word</w:t>
            </w:r>
            <w:r>
              <w:rPr>
                <w:rFonts w:ascii="Arial" w:hAnsi="Arial" w:cs="Arial"/>
                <w:kern w:val="0"/>
                <w:szCs w:val="24"/>
              </w:rPr>
              <w:t>s):</w:t>
            </w:r>
          </w:p>
          <w:p w:rsidR="00BF24F7" w:rsidRPr="002A0BFF" w:rsidRDefault="00BF24F7" w:rsidP="00BF24F7">
            <w:pPr>
              <w:autoSpaceDE w:val="0"/>
              <w:autoSpaceDN w:val="0"/>
              <w:adjustRightInd w:val="0"/>
              <w:jc w:val="both"/>
              <w:rPr>
                <w:rFonts w:ascii="Arial" w:hAnsi="Arial" w:cs="Arial"/>
                <w:kern w:val="0"/>
                <w:szCs w:val="24"/>
                <w:lang w:eastAsia="zh-HK"/>
              </w:rPr>
            </w:pPr>
          </w:p>
          <w:p w:rsidR="00BF24F7" w:rsidRDefault="00BF24F7" w:rsidP="00BF24F7">
            <w:pPr>
              <w:autoSpaceDE w:val="0"/>
              <w:autoSpaceDN w:val="0"/>
              <w:adjustRightInd w:val="0"/>
              <w:jc w:val="both"/>
              <w:rPr>
                <w:rFonts w:ascii="Arial" w:hAnsi="Arial" w:cs="Arial"/>
                <w:kern w:val="0"/>
                <w:szCs w:val="24"/>
                <w:lang w:eastAsia="zh-HK"/>
              </w:rPr>
            </w:pPr>
          </w:p>
        </w:tc>
      </w:tr>
    </w:tbl>
    <w:p w:rsidR="006D6324" w:rsidRPr="002A0BFF" w:rsidRDefault="006D6324" w:rsidP="00ED1D3F">
      <w:pPr>
        <w:jc w:val="both"/>
        <w:rPr>
          <w:rFonts w:ascii="Arial" w:hAnsi="Arial" w:cs="Arial"/>
          <w:iCs/>
          <w:kern w:val="0"/>
          <w:szCs w:val="24"/>
          <w:lang w:eastAsia="zh-HK"/>
        </w:rPr>
      </w:pPr>
    </w:p>
    <w:p w:rsidR="00695511" w:rsidRDefault="00ED1D3F" w:rsidP="00ED1D3F">
      <w:pPr>
        <w:jc w:val="both"/>
        <w:rPr>
          <w:rFonts w:ascii="Arial" w:hAnsi="Arial" w:cs="Arial"/>
          <w:iCs/>
          <w:kern w:val="0"/>
          <w:szCs w:val="24"/>
          <w:lang w:eastAsia="zh-HK"/>
        </w:rPr>
      </w:pPr>
      <w:r>
        <w:rPr>
          <w:rFonts w:ascii="Arial" w:hAnsi="Arial" w:cs="Arial"/>
          <w:iCs/>
          <w:kern w:val="0"/>
          <w:szCs w:val="24"/>
          <w:lang w:eastAsia="zh-HK"/>
        </w:rPr>
        <w:t>If you have any enquiry, p</w:t>
      </w:r>
      <w:r w:rsidRPr="004A5CA8">
        <w:rPr>
          <w:rFonts w:ascii="Arial" w:hAnsi="Arial" w:cs="Arial"/>
          <w:iCs/>
          <w:kern w:val="0"/>
          <w:szCs w:val="24"/>
          <w:lang w:eastAsia="zh-HK"/>
        </w:rPr>
        <w:t xml:space="preserve">lease contact </w:t>
      </w:r>
      <w:r w:rsidR="00A50EE9">
        <w:rPr>
          <w:rFonts w:ascii="Arial" w:hAnsi="Arial" w:cs="Arial"/>
          <w:iCs/>
          <w:kern w:val="0"/>
          <w:szCs w:val="24"/>
          <w:lang w:eastAsia="zh-HK"/>
        </w:rPr>
        <w:t>Leon</w:t>
      </w:r>
      <w:r w:rsidRPr="004A5CA8">
        <w:rPr>
          <w:rFonts w:ascii="Arial" w:hAnsi="Arial" w:cs="Arial"/>
          <w:iCs/>
          <w:kern w:val="0"/>
          <w:szCs w:val="24"/>
          <w:lang w:eastAsia="zh-HK"/>
        </w:rPr>
        <w:t xml:space="preserve"> </w:t>
      </w:r>
      <w:r w:rsidR="00A50EE9">
        <w:rPr>
          <w:rFonts w:ascii="Arial" w:hAnsi="Arial" w:cs="Arial"/>
          <w:iCs/>
          <w:kern w:val="0"/>
          <w:szCs w:val="24"/>
          <w:lang w:eastAsia="zh-HK"/>
        </w:rPr>
        <w:t>Tse</w:t>
      </w:r>
      <w:r w:rsidRPr="004A5CA8">
        <w:rPr>
          <w:rFonts w:ascii="Arial" w:hAnsi="Arial" w:cs="Arial"/>
          <w:iCs/>
          <w:kern w:val="0"/>
          <w:szCs w:val="24"/>
          <w:lang w:eastAsia="zh-HK"/>
        </w:rPr>
        <w:t xml:space="preserve"> </w:t>
      </w:r>
      <w:r w:rsidR="00D45263">
        <w:rPr>
          <w:rFonts w:ascii="Arial" w:hAnsi="Arial" w:cs="Arial"/>
          <w:iCs/>
          <w:kern w:val="0"/>
          <w:szCs w:val="24"/>
          <w:lang w:eastAsia="zh-HK"/>
        </w:rPr>
        <w:t>from the</w:t>
      </w:r>
      <w:r w:rsidR="00D45263" w:rsidRPr="004A5CA8">
        <w:rPr>
          <w:rFonts w:ascii="Arial" w:hAnsi="Arial" w:cs="Arial"/>
          <w:iCs/>
          <w:kern w:val="0"/>
          <w:szCs w:val="24"/>
          <w:lang w:eastAsia="zh-HK"/>
        </w:rPr>
        <w:t xml:space="preserve"> </w:t>
      </w:r>
      <w:r w:rsidRPr="004A5CA8">
        <w:rPr>
          <w:rFonts w:ascii="Arial" w:hAnsi="Arial" w:cs="Arial"/>
          <w:iCs/>
          <w:kern w:val="0"/>
          <w:szCs w:val="24"/>
          <w:lang w:eastAsia="zh-HK"/>
        </w:rPr>
        <w:t xml:space="preserve">IPD at 2961 6960 or </w:t>
      </w:r>
      <w:hyperlink r:id="rId8" w:history="1">
        <w:r w:rsidR="000B1832" w:rsidRPr="00FF1A52">
          <w:rPr>
            <w:rStyle w:val="a3"/>
            <w:rFonts w:ascii="Arial" w:hAnsi="Arial" w:cs="Arial"/>
            <w:iCs/>
            <w:kern w:val="0"/>
            <w:szCs w:val="24"/>
            <w:lang w:eastAsia="zh-HK"/>
          </w:rPr>
          <w:t>leontse@ipd.gov.hk</w:t>
        </w:r>
      </w:hyperlink>
      <w:r>
        <w:rPr>
          <w:rFonts w:ascii="Arial" w:hAnsi="Arial" w:cs="Arial"/>
          <w:iCs/>
          <w:kern w:val="0"/>
          <w:szCs w:val="24"/>
          <w:lang w:eastAsia="zh-HK"/>
        </w:rPr>
        <w:t xml:space="preserve"> </w:t>
      </w:r>
      <w:r w:rsidR="00943BBF">
        <w:rPr>
          <w:rFonts w:ascii="Arial" w:hAnsi="Arial" w:cs="Arial"/>
          <w:iCs/>
          <w:kern w:val="0"/>
          <w:szCs w:val="24"/>
          <w:lang w:eastAsia="zh-HK"/>
        </w:rPr>
        <w:t>.</w:t>
      </w:r>
    </w:p>
    <w:p w:rsidR="00B30B85" w:rsidRDefault="00B30B85" w:rsidP="00ED1D3F">
      <w:pPr>
        <w:jc w:val="both"/>
        <w:rPr>
          <w:rFonts w:ascii="Arial" w:hAnsi="Arial" w:cs="Arial"/>
          <w:iCs/>
          <w:kern w:val="0"/>
          <w:szCs w:val="24"/>
          <w:lang w:eastAsia="zh-HK"/>
        </w:rPr>
      </w:pPr>
    </w:p>
    <w:p w:rsidR="006D6324" w:rsidRPr="00B30B85" w:rsidRDefault="006D6324" w:rsidP="00B30B85">
      <w:pPr>
        <w:spacing w:line="220" w:lineRule="exact"/>
        <w:jc w:val="both"/>
        <w:rPr>
          <w:rFonts w:ascii="Arial" w:hAnsi="Arial" w:cs="Arial"/>
          <w:iCs/>
          <w:kern w:val="0"/>
          <w:sz w:val="20"/>
          <w:szCs w:val="18"/>
          <w:lang w:eastAsia="zh-HK"/>
        </w:rPr>
      </w:pPr>
      <w:r w:rsidRPr="00B30B85">
        <w:rPr>
          <w:rFonts w:ascii="Arial" w:hAnsi="Arial" w:cs="Arial"/>
          <w:iCs/>
          <w:kern w:val="0"/>
          <w:sz w:val="20"/>
          <w:szCs w:val="18"/>
          <w:lang w:eastAsia="zh-HK"/>
        </w:rPr>
        <w:t>Personal Data Collection Statement:</w:t>
      </w:r>
    </w:p>
    <w:p w:rsidR="006D6324" w:rsidRPr="00B30B85" w:rsidRDefault="006D6324" w:rsidP="00B30B85">
      <w:pPr>
        <w:spacing w:line="220" w:lineRule="exact"/>
        <w:jc w:val="both"/>
        <w:rPr>
          <w:rFonts w:ascii="Arial" w:hAnsi="Arial" w:cs="Arial"/>
          <w:iCs/>
          <w:kern w:val="0"/>
          <w:sz w:val="20"/>
          <w:szCs w:val="18"/>
          <w:lang w:eastAsia="zh-HK"/>
        </w:rPr>
      </w:pPr>
      <w:r w:rsidRPr="00B30B85">
        <w:rPr>
          <w:rFonts w:ascii="Arial" w:hAnsi="Arial" w:cs="Arial"/>
          <w:iCs/>
          <w:kern w:val="0"/>
          <w:sz w:val="20"/>
          <w:szCs w:val="18"/>
          <w:lang w:eastAsia="zh-HK"/>
        </w:rPr>
        <w:t xml:space="preserve">The provision of personal data is voluntary. However, failure to provide such data may make it impossible to process your </w:t>
      </w:r>
      <w:r w:rsidR="00D45263">
        <w:rPr>
          <w:rFonts w:ascii="Arial" w:hAnsi="Arial" w:cs="Arial"/>
          <w:iCs/>
          <w:kern w:val="0"/>
          <w:sz w:val="20"/>
          <w:szCs w:val="18"/>
          <w:lang w:eastAsia="zh-HK"/>
        </w:rPr>
        <w:t>application</w:t>
      </w:r>
      <w:r w:rsidR="00D45263" w:rsidRPr="00B30B85">
        <w:rPr>
          <w:rFonts w:ascii="Arial" w:hAnsi="Arial" w:cs="Arial"/>
          <w:iCs/>
          <w:kern w:val="0"/>
          <w:sz w:val="20"/>
          <w:szCs w:val="18"/>
          <w:lang w:eastAsia="zh-HK"/>
        </w:rPr>
        <w:t xml:space="preserve"> </w:t>
      </w:r>
      <w:r w:rsidRPr="00B30B85">
        <w:rPr>
          <w:rFonts w:ascii="Arial" w:hAnsi="Arial" w:cs="Arial"/>
          <w:iCs/>
          <w:kern w:val="0"/>
          <w:sz w:val="20"/>
          <w:szCs w:val="18"/>
          <w:lang w:eastAsia="zh-HK"/>
        </w:rPr>
        <w:t xml:space="preserve">and communicate with you. Purpose of Collection: The personal data you provide will be used for processing your </w:t>
      </w:r>
      <w:r w:rsidR="00D45263">
        <w:rPr>
          <w:rFonts w:ascii="Arial" w:hAnsi="Arial" w:cs="Arial"/>
          <w:iCs/>
          <w:kern w:val="0"/>
          <w:sz w:val="20"/>
          <w:szCs w:val="18"/>
          <w:lang w:eastAsia="zh-HK"/>
        </w:rPr>
        <w:t>application</w:t>
      </w:r>
      <w:r w:rsidRPr="00B30B85">
        <w:rPr>
          <w:rFonts w:ascii="Arial" w:hAnsi="Arial" w:cs="Arial"/>
          <w:iCs/>
          <w:kern w:val="0"/>
          <w:sz w:val="20"/>
          <w:szCs w:val="18"/>
          <w:lang w:eastAsia="zh-HK"/>
        </w:rPr>
        <w:t>, future correspondence and in relation to activities for the promotion of this programme. Transfer of Personal Data: For the purposes of collection mentioned above, the personal data you provide may be disclosed to Government departments, organisations and service contractors that are directly involved in this programme. Access to / Correction of Personal Data: In accordance with the Personal Data (Privacy) Ordinance, you have the right to request access to and correct the personal data provided. Requests should be made in writing to the Intellectual Property Department of the Government of the Hong Kong Special Administrative Region.</w:t>
      </w:r>
    </w:p>
    <w:sectPr w:rsidR="006D6324" w:rsidRPr="00B30B85" w:rsidSect="00F109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4B" w:rsidRDefault="007C284B" w:rsidP="005928A0">
      <w:r>
        <w:separator/>
      </w:r>
    </w:p>
  </w:endnote>
  <w:endnote w:type="continuationSeparator" w:id="0">
    <w:p w:rsidR="007C284B" w:rsidRDefault="007C284B" w:rsidP="0059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4B" w:rsidRDefault="007C284B" w:rsidP="005928A0">
      <w:r>
        <w:separator/>
      </w:r>
    </w:p>
  </w:footnote>
  <w:footnote w:type="continuationSeparator" w:id="0">
    <w:p w:rsidR="007C284B" w:rsidRDefault="007C284B" w:rsidP="00592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41A7"/>
    <w:multiLevelType w:val="hybridMultilevel"/>
    <w:tmpl w:val="E130A0AA"/>
    <w:lvl w:ilvl="0" w:tplc="0D385C98">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30485A"/>
    <w:multiLevelType w:val="hybridMultilevel"/>
    <w:tmpl w:val="52305628"/>
    <w:lvl w:ilvl="0" w:tplc="51FA33A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E82F6C"/>
    <w:multiLevelType w:val="hybridMultilevel"/>
    <w:tmpl w:val="F1D89344"/>
    <w:lvl w:ilvl="0" w:tplc="26641A30">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2060BA"/>
    <w:multiLevelType w:val="hybridMultilevel"/>
    <w:tmpl w:val="39CCD7F8"/>
    <w:lvl w:ilvl="0" w:tplc="825226CE">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3F"/>
    <w:rsid w:val="00067195"/>
    <w:rsid w:val="000B1832"/>
    <w:rsid w:val="001B1C4C"/>
    <w:rsid w:val="002A0BFF"/>
    <w:rsid w:val="002B465D"/>
    <w:rsid w:val="003F2896"/>
    <w:rsid w:val="00475C86"/>
    <w:rsid w:val="004C7639"/>
    <w:rsid w:val="005928A0"/>
    <w:rsid w:val="00677423"/>
    <w:rsid w:val="00695511"/>
    <w:rsid w:val="006A0122"/>
    <w:rsid w:val="006D6324"/>
    <w:rsid w:val="007961DF"/>
    <w:rsid w:val="007C284B"/>
    <w:rsid w:val="00943BBF"/>
    <w:rsid w:val="00A16245"/>
    <w:rsid w:val="00A50EE9"/>
    <w:rsid w:val="00B2105B"/>
    <w:rsid w:val="00B30B85"/>
    <w:rsid w:val="00BF24F7"/>
    <w:rsid w:val="00C816AA"/>
    <w:rsid w:val="00D45263"/>
    <w:rsid w:val="00DC2BFA"/>
    <w:rsid w:val="00ED1D3F"/>
    <w:rsid w:val="00F109C2"/>
    <w:rsid w:val="00F32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6AA29F-F1EE-40FB-A94F-AE9E6DA4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D3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D3F"/>
    <w:rPr>
      <w:color w:val="0563C1" w:themeColor="hyperlink"/>
      <w:u w:val="single"/>
    </w:rPr>
  </w:style>
  <w:style w:type="paragraph" w:styleId="a4">
    <w:name w:val="List Paragraph"/>
    <w:basedOn w:val="a"/>
    <w:uiPriority w:val="34"/>
    <w:qFormat/>
    <w:rsid w:val="00ED1D3F"/>
    <w:pPr>
      <w:ind w:leftChars="200" w:left="480"/>
    </w:pPr>
  </w:style>
  <w:style w:type="paragraph" w:styleId="a5">
    <w:name w:val="header"/>
    <w:basedOn w:val="a"/>
    <w:link w:val="a6"/>
    <w:uiPriority w:val="99"/>
    <w:unhideWhenUsed/>
    <w:rsid w:val="005928A0"/>
    <w:pPr>
      <w:tabs>
        <w:tab w:val="center" w:pos="4153"/>
        <w:tab w:val="right" w:pos="8306"/>
      </w:tabs>
      <w:snapToGrid w:val="0"/>
    </w:pPr>
    <w:rPr>
      <w:sz w:val="20"/>
      <w:szCs w:val="20"/>
    </w:rPr>
  </w:style>
  <w:style w:type="character" w:customStyle="1" w:styleId="a6">
    <w:name w:val="頁首 字元"/>
    <w:basedOn w:val="a0"/>
    <w:link w:val="a5"/>
    <w:uiPriority w:val="99"/>
    <w:rsid w:val="005928A0"/>
    <w:rPr>
      <w:rFonts w:ascii="Calibri" w:eastAsia="新細明體" w:hAnsi="Calibri" w:cs="Times New Roman"/>
      <w:sz w:val="20"/>
      <w:szCs w:val="20"/>
    </w:rPr>
  </w:style>
  <w:style w:type="paragraph" w:styleId="a7">
    <w:name w:val="footer"/>
    <w:basedOn w:val="a"/>
    <w:link w:val="a8"/>
    <w:uiPriority w:val="99"/>
    <w:unhideWhenUsed/>
    <w:rsid w:val="005928A0"/>
    <w:pPr>
      <w:tabs>
        <w:tab w:val="center" w:pos="4153"/>
        <w:tab w:val="right" w:pos="8306"/>
      </w:tabs>
      <w:snapToGrid w:val="0"/>
    </w:pPr>
    <w:rPr>
      <w:sz w:val="20"/>
      <w:szCs w:val="20"/>
    </w:rPr>
  </w:style>
  <w:style w:type="character" w:customStyle="1" w:styleId="a8">
    <w:name w:val="頁尾 字元"/>
    <w:basedOn w:val="a0"/>
    <w:link w:val="a7"/>
    <w:uiPriority w:val="99"/>
    <w:rsid w:val="005928A0"/>
    <w:rPr>
      <w:rFonts w:ascii="Calibri" w:eastAsia="新細明體" w:hAnsi="Calibri" w:cs="Times New Roman"/>
      <w:sz w:val="20"/>
      <w:szCs w:val="20"/>
    </w:rPr>
  </w:style>
  <w:style w:type="paragraph" w:styleId="a9">
    <w:name w:val="Balloon Text"/>
    <w:basedOn w:val="a"/>
    <w:link w:val="aa"/>
    <w:uiPriority w:val="99"/>
    <w:semiHidden/>
    <w:unhideWhenUsed/>
    <w:rsid w:val="006D632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D6324"/>
    <w:rPr>
      <w:rFonts w:asciiTheme="majorHAnsi" w:eastAsiaTheme="majorEastAsia" w:hAnsiTheme="majorHAnsi" w:cstheme="majorBidi"/>
      <w:sz w:val="18"/>
      <w:szCs w:val="18"/>
    </w:rPr>
  </w:style>
  <w:style w:type="character" w:styleId="ab">
    <w:name w:val="Emphasis"/>
    <w:basedOn w:val="a0"/>
    <w:uiPriority w:val="20"/>
    <w:qFormat/>
    <w:rsid w:val="002A0BFF"/>
    <w:rPr>
      <w:i/>
      <w:iCs/>
    </w:rPr>
  </w:style>
  <w:style w:type="character" w:customStyle="1" w:styleId="apple-converted-space">
    <w:name w:val="apple-converted-space"/>
    <w:basedOn w:val="a0"/>
    <w:rsid w:val="002A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tse@ipd.gov.hk" TargetMode="External"/><Relationship Id="rId3" Type="http://schemas.openxmlformats.org/officeDocument/2006/relationships/settings" Target="settings.xml"/><Relationship Id="rId7" Type="http://schemas.openxmlformats.org/officeDocument/2006/relationships/hyperlink" Target="mailto:school@ipd.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cp:revision>
  <dcterms:created xsi:type="dcterms:W3CDTF">2021-09-28T07:48:00Z</dcterms:created>
  <dcterms:modified xsi:type="dcterms:W3CDTF">2021-09-28T07:48:00Z</dcterms:modified>
</cp:coreProperties>
</file>